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44" w:rsidRDefault="009443F0" w:rsidP="00681D7F">
      <w:pPr>
        <w:rPr>
          <w:b/>
          <w:bCs/>
        </w:rPr>
      </w:pPr>
      <w:bookmarkStart w:id="0" w:name="sub_20"/>
      <w:r>
        <w:rPr>
          <w:noProof/>
        </w:rPr>
        <w:t xml:space="preserve">                                                                       </w:t>
      </w:r>
      <w:r w:rsidR="003D7D7E">
        <w:rPr>
          <w:noProof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E1" w:rsidRDefault="004A69E1" w:rsidP="003D7D7E">
      <w:pPr>
        <w:jc w:val="center"/>
        <w:rPr>
          <w:b/>
          <w:bCs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Дума  городского  округа  Красноуральск</w:t>
      </w:r>
    </w:p>
    <w:p w:rsidR="003D7D7E" w:rsidRPr="00E7116A" w:rsidRDefault="000E2974" w:rsidP="003D7D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</w:t>
      </w:r>
      <w:r w:rsidR="003D7D7E" w:rsidRPr="00E7116A">
        <w:rPr>
          <w:b/>
          <w:bCs/>
          <w:sz w:val="28"/>
          <w:szCs w:val="28"/>
        </w:rPr>
        <w:t xml:space="preserve"> созыва</w:t>
      </w:r>
    </w:p>
    <w:p w:rsidR="003D7D7E" w:rsidRPr="005D0844" w:rsidRDefault="003D7D7E" w:rsidP="003D7D7E">
      <w:pPr>
        <w:jc w:val="center"/>
        <w:rPr>
          <w:b/>
          <w:bCs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РЕШЕНИЕ</w:t>
      </w:r>
    </w:p>
    <w:p w:rsidR="003D7D7E" w:rsidRDefault="00225D47" w:rsidP="003D7D7E">
      <w:pPr>
        <w:ind w:left="426" w:right="-490" w:firstLine="834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9" style="position:absolute;left:0;text-align:left;z-index:251661312" from="0,10.5pt" to="479.7pt,10.5pt" strokeweight=".26mm">
            <v:stroke joinstyle="miter"/>
          </v:line>
        </w:pict>
      </w:r>
      <w:r>
        <w:rPr>
          <w:rFonts w:ascii="Arial" w:hAnsi="Arial" w:cs="Arial"/>
        </w:rPr>
        <w:pict>
          <v:line id="_x0000_s1028" style="position:absolute;left:0;text-align:left;z-index:251660288" from="0,7.35pt" to="479.7pt,7.35pt" strokeweight=".62mm">
            <v:stroke joinstyle="miter"/>
          </v:line>
        </w:pict>
      </w:r>
    </w:p>
    <w:p w:rsidR="003D7D7E" w:rsidRPr="00FC69D5" w:rsidRDefault="003D7D7E" w:rsidP="003D7D7E">
      <w:pPr>
        <w:pStyle w:val="af0"/>
        <w:ind w:right="-490"/>
        <w:rPr>
          <w:rFonts w:ascii="Times New Roman" w:hAnsi="Times New Roman" w:cs="Times New Roman"/>
        </w:rPr>
      </w:pPr>
    </w:p>
    <w:bookmarkEnd w:id="0"/>
    <w:p w:rsidR="00AC2C6E" w:rsidRPr="00D95FCE" w:rsidRDefault="00AC2C6E" w:rsidP="00AC2C6E">
      <w:pPr>
        <w:pStyle w:val="af0"/>
        <w:rPr>
          <w:rFonts w:ascii="Times New Roman" w:hAnsi="Times New Roman" w:cs="Times New Roman"/>
          <w:sz w:val="26"/>
          <w:szCs w:val="26"/>
        </w:rPr>
      </w:pPr>
      <w:r w:rsidRPr="00D95FCE">
        <w:rPr>
          <w:rFonts w:ascii="Times New Roman" w:hAnsi="Times New Roman" w:cs="Times New Roman"/>
          <w:sz w:val="26"/>
          <w:szCs w:val="26"/>
        </w:rPr>
        <w:t xml:space="preserve">от  </w:t>
      </w:r>
      <w:r w:rsidR="00632895">
        <w:rPr>
          <w:rFonts w:ascii="Times New Roman" w:hAnsi="Times New Roman" w:cs="Times New Roman"/>
          <w:sz w:val="26"/>
          <w:szCs w:val="26"/>
        </w:rPr>
        <w:t>29</w:t>
      </w:r>
      <w:r w:rsidR="009443F0">
        <w:rPr>
          <w:rFonts w:ascii="Times New Roman" w:hAnsi="Times New Roman" w:cs="Times New Roman"/>
          <w:sz w:val="26"/>
          <w:szCs w:val="26"/>
        </w:rPr>
        <w:t xml:space="preserve"> </w:t>
      </w:r>
      <w:r w:rsidR="000E2974" w:rsidRPr="00D95FCE">
        <w:rPr>
          <w:rFonts w:ascii="Times New Roman" w:hAnsi="Times New Roman" w:cs="Times New Roman"/>
          <w:sz w:val="26"/>
          <w:szCs w:val="26"/>
        </w:rPr>
        <w:t>сентября</w:t>
      </w:r>
      <w:r w:rsidRPr="00D95FCE">
        <w:rPr>
          <w:rFonts w:ascii="Times New Roman" w:hAnsi="Times New Roman" w:cs="Times New Roman"/>
          <w:sz w:val="26"/>
          <w:szCs w:val="26"/>
        </w:rPr>
        <w:t xml:space="preserve"> 2017 </w:t>
      </w:r>
      <w:r w:rsidR="00681D7F" w:rsidRPr="00D95FCE">
        <w:rPr>
          <w:rFonts w:ascii="Times New Roman" w:hAnsi="Times New Roman" w:cs="Times New Roman"/>
          <w:sz w:val="26"/>
          <w:szCs w:val="26"/>
        </w:rPr>
        <w:t>года №</w:t>
      </w:r>
      <w:r w:rsidR="009443F0">
        <w:rPr>
          <w:rFonts w:ascii="Times New Roman" w:hAnsi="Times New Roman" w:cs="Times New Roman"/>
          <w:sz w:val="26"/>
          <w:szCs w:val="26"/>
        </w:rPr>
        <w:t xml:space="preserve"> </w:t>
      </w:r>
      <w:r w:rsidR="00681D7F">
        <w:rPr>
          <w:rFonts w:ascii="Times New Roman" w:hAnsi="Times New Roman" w:cs="Times New Roman"/>
          <w:sz w:val="26"/>
          <w:szCs w:val="26"/>
        </w:rPr>
        <w:t>22</w:t>
      </w:r>
    </w:p>
    <w:p w:rsidR="00AC2C6E" w:rsidRPr="00D95FCE" w:rsidRDefault="00681D7F" w:rsidP="00AC2C6E">
      <w:pPr>
        <w:pStyle w:val="af0"/>
        <w:rPr>
          <w:rFonts w:ascii="Times New Roman" w:hAnsi="Times New Roman" w:cs="Times New Roman"/>
          <w:sz w:val="26"/>
          <w:szCs w:val="26"/>
        </w:rPr>
      </w:pPr>
      <w:r w:rsidRPr="00D95FCE">
        <w:rPr>
          <w:rFonts w:ascii="Times New Roman" w:hAnsi="Times New Roman" w:cs="Times New Roman"/>
          <w:sz w:val="26"/>
          <w:szCs w:val="26"/>
        </w:rPr>
        <w:t>город Красноуральск</w:t>
      </w:r>
    </w:p>
    <w:p w:rsidR="006A48A3" w:rsidRDefault="006A48A3" w:rsidP="006A48A3">
      <w:pPr>
        <w:spacing w:line="259" w:lineRule="auto"/>
        <w:ind w:firstLine="709"/>
        <w:jc w:val="both"/>
        <w:rPr>
          <w:sz w:val="28"/>
          <w:szCs w:val="28"/>
        </w:rPr>
      </w:pPr>
    </w:p>
    <w:p w:rsidR="00355FFC" w:rsidRPr="00355FFC" w:rsidRDefault="00355FFC" w:rsidP="00355FFC">
      <w:pPr>
        <w:pStyle w:val="ConsPlusTitle"/>
        <w:jc w:val="center"/>
        <w:rPr>
          <w:sz w:val="28"/>
          <w:szCs w:val="28"/>
        </w:rPr>
      </w:pPr>
      <w:r w:rsidRPr="00355FFC">
        <w:rPr>
          <w:sz w:val="28"/>
          <w:szCs w:val="28"/>
        </w:rPr>
        <w:t>Об утверждении Положения об аккредитации журналистов средств массовой информации при Думе городского округа Красноуральск</w:t>
      </w:r>
    </w:p>
    <w:p w:rsidR="00355FFC" w:rsidRDefault="00355FFC" w:rsidP="00355FF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C0272" w:rsidRPr="00355FFC" w:rsidRDefault="006C0272" w:rsidP="00355FF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55FFC" w:rsidRPr="00FD4CEC" w:rsidRDefault="00FD4CEC" w:rsidP="00355F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FD4CE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D4CEC">
        <w:rPr>
          <w:rFonts w:ascii="Times New Roman" w:hAnsi="Times New Roman" w:cs="Times New Roman"/>
          <w:sz w:val="26"/>
          <w:szCs w:val="26"/>
        </w:rPr>
        <w:t xml:space="preserve"> Российской Федерации от 27 декабря 1991 года </w:t>
      </w:r>
      <w:r w:rsidR="009926BE">
        <w:rPr>
          <w:rFonts w:ascii="Times New Roman" w:hAnsi="Times New Roman" w:cs="Times New Roman"/>
          <w:sz w:val="26"/>
          <w:szCs w:val="26"/>
        </w:rPr>
        <w:t>№</w:t>
      </w:r>
      <w:r w:rsidRPr="00FD4CEC">
        <w:rPr>
          <w:rFonts w:ascii="Times New Roman" w:hAnsi="Times New Roman" w:cs="Times New Roman"/>
          <w:sz w:val="26"/>
          <w:szCs w:val="26"/>
        </w:rPr>
        <w:t xml:space="preserve"> 2124-1 «О средствах массовой информации»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55FFC" w:rsidRPr="00FD4CEC">
        <w:rPr>
          <w:rFonts w:ascii="Times New Roman" w:hAnsi="Times New Roman" w:cs="Times New Roman"/>
          <w:sz w:val="26"/>
          <w:szCs w:val="26"/>
        </w:rPr>
        <w:t xml:space="preserve">Федеральным законом от 06 октября 2003 года № 131-ФЗ «Об общих принципах организации местного самоуправления в Российской Федерации», </w:t>
      </w:r>
      <w:r w:rsidRPr="00FD4CEC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0" w:history="1">
        <w:r w:rsidRPr="00FD4CE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D4CEC">
        <w:rPr>
          <w:rFonts w:ascii="Times New Roman" w:hAnsi="Times New Roman" w:cs="Times New Roman"/>
          <w:sz w:val="26"/>
          <w:szCs w:val="26"/>
        </w:rPr>
        <w:t xml:space="preserve"> от 09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6"/>
          <w:szCs w:val="26"/>
        </w:rPr>
        <w:t>, р</w:t>
      </w:r>
      <w:r w:rsidRPr="00FD4CEC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="00355FFC" w:rsidRPr="00FD4CEC">
        <w:rPr>
          <w:rFonts w:ascii="Times New Roman" w:hAnsi="Times New Roman" w:cs="Times New Roman"/>
          <w:sz w:val="26"/>
          <w:szCs w:val="26"/>
        </w:rPr>
        <w:t>Уставом городского округа Красноуральск, Дума городского округа Красноуральск</w:t>
      </w:r>
    </w:p>
    <w:p w:rsidR="00355FFC" w:rsidRPr="00355FFC" w:rsidRDefault="00355FFC" w:rsidP="00355FF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5FFC" w:rsidRPr="00355FFC" w:rsidRDefault="00355FFC" w:rsidP="00355FFC">
      <w:pPr>
        <w:suppressAutoHyphens/>
        <w:jc w:val="center"/>
        <w:rPr>
          <w:b/>
          <w:sz w:val="26"/>
          <w:szCs w:val="26"/>
        </w:rPr>
      </w:pPr>
      <w:r w:rsidRPr="00355FFC">
        <w:rPr>
          <w:b/>
          <w:sz w:val="26"/>
          <w:szCs w:val="26"/>
        </w:rPr>
        <w:t>РЕШИЛА:</w:t>
      </w:r>
    </w:p>
    <w:p w:rsidR="00355FFC" w:rsidRPr="00355FFC" w:rsidRDefault="00355FFC" w:rsidP="00AC76E6">
      <w:pPr>
        <w:pStyle w:val="ConsPlusNormal"/>
        <w:numPr>
          <w:ilvl w:val="0"/>
          <w:numId w:val="12"/>
        </w:numPr>
        <w:tabs>
          <w:tab w:val="left" w:pos="1134"/>
        </w:tabs>
        <w:spacing w:before="2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272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0" w:history="1">
        <w:r w:rsidRPr="006C0272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6C0272">
        <w:rPr>
          <w:rFonts w:ascii="Times New Roman" w:hAnsi="Times New Roman" w:cs="Times New Roman"/>
          <w:sz w:val="26"/>
          <w:szCs w:val="26"/>
        </w:rPr>
        <w:t xml:space="preserve"> об аккредитации журналистов средств массовой</w:t>
      </w:r>
      <w:r w:rsidRPr="00355FFC">
        <w:rPr>
          <w:rFonts w:ascii="Times New Roman" w:hAnsi="Times New Roman" w:cs="Times New Roman"/>
          <w:sz w:val="26"/>
          <w:szCs w:val="26"/>
        </w:rPr>
        <w:t xml:space="preserve"> информации при Думе городского округа Красноуральск (</w:t>
      </w:r>
      <w:r w:rsidR="006C1417">
        <w:rPr>
          <w:rFonts w:ascii="Times New Roman" w:hAnsi="Times New Roman" w:cs="Times New Roman"/>
          <w:sz w:val="26"/>
          <w:szCs w:val="26"/>
        </w:rPr>
        <w:t>п</w:t>
      </w:r>
      <w:r w:rsidR="00563686">
        <w:rPr>
          <w:rFonts w:ascii="Times New Roman" w:hAnsi="Times New Roman" w:cs="Times New Roman"/>
          <w:sz w:val="26"/>
          <w:szCs w:val="26"/>
        </w:rPr>
        <w:t>рил</w:t>
      </w:r>
      <w:r w:rsidR="006C1417">
        <w:rPr>
          <w:rFonts w:ascii="Times New Roman" w:hAnsi="Times New Roman" w:cs="Times New Roman"/>
          <w:sz w:val="26"/>
          <w:szCs w:val="26"/>
        </w:rPr>
        <w:t>ожение</w:t>
      </w:r>
      <w:r w:rsidRPr="00355FFC">
        <w:rPr>
          <w:rFonts w:ascii="Times New Roman" w:hAnsi="Times New Roman" w:cs="Times New Roman"/>
          <w:sz w:val="26"/>
          <w:szCs w:val="26"/>
        </w:rPr>
        <w:t>).</w:t>
      </w:r>
    </w:p>
    <w:p w:rsidR="000B65AB" w:rsidRDefault="000B65AB" w:rsidP="00AC76E6">
      <w:pPr>
        <w:pStyle w:val="af6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аккредитации </w:t>
      </w:r>
      <w:r w:rsidRPr="00663C2E">
        <w:rPr>
          <w:sz w:val="26"/>
          <w:szCs w:val="26"/>
        </w:rPr>
        <w:t>журналистов средств массовой информации при Думе городского округа Красноуральск</w:t>
      </w:r>
      <w:r>
        <w:rPr>
          <w:sz w:val="26"/>
          <w:szCs w:val="26"/>
        </w:rPr>
        <w:t xml:space="preserve"> в соответствии с данным решением, право на освещение деятельности Думы городского округа Красноуральск предоставить </w:t>
      </w:r>
      <w:r w:rsidR="001D75B8">
        <w:rPr>
          <w:sz w:val="26"/>
          <w:szCs w:val="26"/>
        </w:rPr>
        <w:t xml:space="preserve">журналистам </w:t>
      </w:r>
      <w:r w:rsidRPr="00355FFC">
        <w:rPr>
          <w:sz w:val="26"/>
          <w:szCs w:val="26"/>
        </w:rPr>
        <w:t>газет</w:t>
      </w:r>
      <w:r w:rsidR="001D75B8">
        <w:rPr>
          <w:sz w:val="26"/>
          <w:szCs w:val="26"/>
        </w:rPr>
        <w:t>ы</w:t>
      </w:r>
      <w:r w:rsidRPr="00355FFC">
        <w:rPr>
          <w:sz w:val="26"/>
          <w:szCs w:val="26"/>
        </w:rPr>
        <w:t xml:space="preserve"> «Красноуральский рабочий»</w:t>
      </w:r>
      <w:r>
        <w:rPr>
          <w:sz w:val="26"/>
          <w:szCs w:val="26"/>
        </w:rPr>
        <w:t>.</w:t>
      </w:r>
    </w:p>
    <w:p w:rsidR="00AC76E6" w:rsidRPr="00AC76E6" w:rsidRDefault="00AC76E6" w:rsidP="00AC76E6">
      <w:pPr>
        <w:pStyle w:val="af6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5C3F">
        <w:rPr>
          <w:sz w:val="26"/>
          <w:szCs w:val="26"/>
        </w:rPr>
        <w:t>Настоящее решение вступает в силу с момента принятия.</w:t>
      </w:r>
    </w:p>
    <w:p w:rsidR="00355FFC" w:rsidRPr="00355FFC" w:rsidRDefault="00355FFC" w:rsidP="00AC76E6">
      <w:pPr>
        <w:pStyle w:val="af6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55FFC">
        <w:rPr>
          <w:sz w:val="26"/>
          <w:szCs w:val="26"/>
        </w:rPr>
        <w:t>Настоящее решение опубликовать  в газете «Красноуральский рабочий» и разместить</w:t>
      </w:r>
      <w:r w:rsidRPr="00355FFC">
        <w:rPr>
          <w:color w:val="000000"/>
          <w:sz w:val="26"/>
          <w:szCs w:val="26"/>
        </w:rPr>
        <w:t xml:space="preserve"> на официальном сайте Думы городского округа Красноуральск в информационно-телекоммуникационной </w:t>
      </w:r>
      <w:r w:rsidRPr="00355FFC">
        <w:rPr>
          <w:sz w:val="26"/>
          <w:szCs w:val="26"/>
        </w:rPr>
        <w:t>сети Интернет (</w:t>
      </w:r>
      <w:hyperlink r:id="rId11" w:history="1">
        <w:r w:rsidRPr="00355FFC">
          <w:rPr>
            <w:rStyle w:val="ab"/>
            <w:color w:val="auto"/>
            <w:sz w:val="26"/>
            <w:szCs w:val="26"/>
            <w:u w:val="none"/>
          </w:rPr>
          <w:t>www.dumakrur.ru</w:t>
        </w:r>
      </w:hyperlink>
      <w:r w:rsidRPr="00355FFC">
        <w:rPr>
          <w:sz w:val="26"/>
          <w:szCs w:val="26"/>
        </w:rPr>
        <w:t>).</w:t>
      </w:r>
    </w:p>
    <w:p w:rsidR="00355FFC" w:rsidRPr="00355FFC" w:rsidRDefault="00355FFC" w:rsidP="00AC76E6">
      <w:pPr>
        <w:pStyle w:val="af6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55FFC">
        <w:rPr>
          <w:sz w:val="26"/>
          <w:szCs w:val="26"/>
        </w:rPr>
        <w:t>Контроль исполнения настоящего решения возложить на постоянную комиссию по законодательству и местному самоуправлению (Ю.А. Мурзаев).</w:t>
      </w:r>
    </w:p>
    <w:p w:rsidR="00355FFC" w:rsidRPr="00355FFC" w:rsidRDefault="00355FFC" w:rsidP="00355FF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55FFC" w:rsidRDefault="00355FFC" w:rsidP="00355FFC">
      <w:pPr>
        <w:pStyle w:val="ConsPlusNormal"/>
      </w:pPr>
    </w:p>
    <w:p w:rsidR="00355FFC" w:rsidRPr="00681D7F" w:rsidRDefault="00355FFC" w:rsidP="00355FFC">
      <w:pPr>
        <w:pStyle w:val="af9"/>
        <w:tabs>
          <w:tab w:val="left" w:pos="1134"/>
        </w:tabs>
        <w:spacing w:line="276" w:lineRule="auto"/>
        <w:ind w:left="0"/>
        <w:jc w:val="both"/>
        <w:rPr>
          <w:b/>
          <w:sz w:val="26"/>
          <w:szCs w:val="26"/>
        </w:rPr>
      </w:pPr>
      <w:r w:rsidRPr="00681D7F">
        <w:rPr>
          <w:b/>
          <w:sz w:val="26"/>
          <w:szCs w:val="26"/>
        </w:rPr>
        <w:t>Председатель Думы</w:t>
      </w:r>
    </w:p>
    <w:p w:rsidR="00563686" w:rsidRPr="00681D7F" w:rsidRDefault="00355FFC" w:rsidP="00355FFC">
      <w:pPr>
        <w:pStyle w:val="af9"/>
        <w:tabs>
          <w:tab w:val="left" w:pos="1134"/>
        </w:tabs>
        <w:spacing w:line="276" w:lineRule="auto"/>
        <w:ind w:left="0"/>
        <w:jc w:val="both"/>
        <w:rPr>
          <w:b/>
          <w:sz w:val="26"/>
          <w:szCs w:val="26"/>
        </w:rPr>
      </w:pPr>
      <w:r w:rsidRPr="00681D7F">
        <w:rPr>
          <w:b/>
          <w:sz w:val="26"/>
          <w:szCs w:val="26"/>
        </w:rPr>
        <w:t xml:space="preserve">Городского округа Красноуральск                                               </w:t>
      </w:r>
      <w:r w:rsidR="009443F0">
        <w:rPr>
          <w:b/>
          <w:sz w:val="26"/>
          <w:szCs w:val="26"/>
        </w:rPr>
        <w:t xml:space="preserve">            </w:t>
      </w:r>
      <w:r w:rsidRPr="00681D7F">
        <w:rPr>
          <w:b/>
          <w:sz w:val="26"/>
          <w:szCs w:val="26"/>
        </w:rPr>
        <w:t>А.В. Медведев</w:t>
      </w:r>
    </w:p>
    <w:p w:rsidR="00563686" w:rsidRPr="00681D7F" w:rsidRDefault="00563686" w:rsidP="00355FFC">
      <w:pPr>
        <w:pStyle w:val="af9"/>
        <w:tabs>
          <w:tab w:val="left" w:pos="1134"/>
        </w:tabs>
        <w:spacing w:line="276" w:lineRule="auto"/>
        <w:ind w:left="0"/>
        <w:jc w:val="both"/>
        <w:rPr>
          <w:b/>
          <w:sz w:val="26"/>
          <w:szCs w:val="26"/>
        </w:rPr>
      </w:pPr>
    </w:p>
    <w:p w:rsidR="00681D7F" w:rsidRPr="00681D7F" w:rsidRDefault="00681D7F" w:rsidP="00681D7F">
      <w:pPr>
        <w:pStyle w:val="af6"/>
        <w:jc w:val="both"/>
        <w:rPr>
          <w:b/>
          <w:sz w:val="26"/>
          <w:szCs w:val="26"/>
        </w:rPr>
      </w:pPr>
      <w:r w:rsidRPr="00681D7F">
        <w:rPr>
          <w:b/>
          <w:sz w:val="26"/>
          <w:szCs w:val="26"/>
        </w:rPr>
        <w:t xml:space="preserve">И.о. главы </w:t>
      </w:r>
    </w:p>
    <w:p w:rsidR="00681D7F" w:rsidRPr="00681D7F" w:rsidRDefault="00681D7F" w:rsidP="00681D7F">
      <w:pPr>
        <w:pStyle w:val="af6"/>
        <w:jc w:val="both"/>
        <w:rPr>
          <w:b/>
          <w:sz w:val="26"/>
          <w:szCs w:val="26"/>
        </w:rPr>
      </w:pPr>
      <w:r w:rsidRPr="00681D7F">
        <w:rPr>
          <w:b/>
          <w:sz w:val="26"/>
          <w:szCs w:val="26"/>
        </w:rPr>
        <w:t xml:space="preserve">городского округа Красноуральск                                                      </w:t>
      </w:r>
      <w:r w:rsidR="009443F0">
        <w:rPr>
          <w:b/>
          <w:sz w:val="26"/>
          <w:szCs w:val="26"/>
        </w:rPr>
        <w:t xml:space="preserve"> </w:t>
      </w:r>
      <w:r w:rsidRPr="00681D7F">
        <w:rPr>
          <w:b/>
          <w:sz w:val="26"/>
          <w:szCs w:val="26"/>
        </w:rPr>
        <w:t xml:space="preserve">   С.Н. Макарова      </w:t>
      </w:r>
    </w:p>
    <w:p w:rsidR="00681D7F" w:rsidRDefault="00681D7F" w:rsidP="00681D7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9654B" w:rsidRPr="005203D0" w:rsidRDefault="0049654B" w:rsidP="0049654B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203D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49654B" w:rsidRPr="005203D0" w:rsidRDefault="000067C4" w:rsidP="0049654B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49654B" w:rsidRPr="005203D0">
        <w:rPr>
          <w:rFonts w:ascii="Times New Roman" w:hAnsi="Times New Roman" w:cs="Times New Roman"/>
          <w:sz w:val="26"/>
          <w:szCs w:val="26"/>
        </w:rPr>
        <w:t>тверждено решением Думы</w:t>
      </w:r>
    </w:p>
    <w:p w:rsidR="0049654B" w:rsidRPr="005203D0" w:rsidRDefault="0049654B" w:rsidP="0049654B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 w:rsidRPr="005203D0">
        <w:rPr>
          <w:rFonts w:ascii="Times New Roman" w:hAnsi="Times New Roman" w:cs="Times New Roman"/>
          <w:sz w:val="26"/>
          <w:szCs w:val="26"/>
        </w:rPr>
        <w:t xml:space="preserve">городского округа Красноуральск </w:t>
      </w:r>
    </w:p>
    <w:p w:rsidR="0049654B" w:rsidRPr="005203D0" w:rsidRDefault="0049654B" w:rsidP="0049654B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</w:t>
      </w:r>
      <w:r w:rsidRPr="005203D0">
        <w:rPr>
          <w:rFonts w:ascii="Times New Roman" w:hAnsi="Times New Roman" w:cs="Times New Roman"/>
          <w:sz w:val="26"/>
          <w:szCs w:val="26"/>
        </w:rPr>
        <w:t xml:space="preserve">9 сентября 2017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681D7F">
        <w:rPr>
          <w:rFonts w:ascii="Times New Roman" w:hAnsi="Times New Roman" w:cs="Times New Roman"/>
          <w:sz w:val="26"/>
          <w:szCs w:val="26"/>
        </w:rPr>
        <w:t>22</w:t>
      </w:r>
    </w:p>
    <w:p w:rsidR="0049654B" w:rsidRDefault="0049654B" w:rsidP="004965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3686" w:rsidRPr="005203D0" w:rsidRDefault="00563686" w:rsidP="004965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54B" w:rsidRPr="005203D0" w:rsidRDefault="0049654B" w:rsidP="0049654B">
      <w:pPr>
        <w:pStyle w:val="ConsPlusTitle"/>
        <w:ind w:firstLine="709"/>
        <w:jc w:val="both"/>
        <w:rPr>
          <w:sz w:val="26"/>
          <w:szCs w:val="26"/>
        </w:rPr>
      </w:pPr>
    </w:p>
    <w:p w:rsidR="00355FFC" w:rsidRPr="00563686" w:rsidRDefault="00355FFC" w:rsidP="00355FFC">
      <w:pPr>
        <w:pStyle w:val="ConsPlusTitle"/>
        <w:jc w:val="center"/>
        <w:rPr>
          <w:sz w:val="28"/>
          <w:szCs w:val="28"/>
        </w:rPr>
      </w:pPr>
      <w:bookmarkStart w:id="1" w:name="P30"/>
      <w:bookmarkEnd w:id="1"/>
      <w:r w:rsidRPr="00563686">
        <w:rPr>
          <w:sz w:val="28"/>
          <w:szCs w:val="28"/>
        </w:rPr>
        <w:t>ПОЛОЖЕНИЕ</w:t>
      </w:r>
    </w:p>
    <w:p w:rsidR="000067C4" w:rsidRDefault="0049654B" w:rsidP="0049654B">
      <w:pPr>
        <w:pStyle w:val="ConsPlusTitle"/>
        <w:jc w:val="center"/>
        <w:rPr>
          <w:sz w:val="26"/>
          <w:szCs w:val="26"/>
        </w:rPr>
      </w:pPr>
      <w:r w:rsidRPr="00355FFC">
        <w:rPr>
          <w:sz w:val="26"/>
          <w:szCs w:val="26"/>
        </w:rPr>
        <w:t xml:space="preserve">об аккредитации журналистов средств массовой информации </w:t>
      </w:r>
    </w:p>
    <w:p w:rsidR="00355FFC" w:rsidRDefault="0049654B" w:rsidP="0049654B">
      <w:pPr>
        <w:pStyle w:val="ConsPlusTitle"/>
        <w:jc w:val="center"/>
      </w:pPr>
      <w:r w:rsidRPr="00355FFC">
        <w:rPr>
          <w:sz w:val="26"/>
          <w:szCs w:val="26"/>
        </w:rPr>
        <w:t>при Думе городского округа Красноуральск</w:t>
      </w:r>
    </w:p>
    <w:p w:rsidR="00355FFC" w:rsidRDefault="00355FFC" w:rsidP="00355FFC">
      <w:pPr>
        <w:pStyle w:val="ConsPlusNormal"/>
      </w:pPr>
    </w:p>
    <w:p w:rsidR="00355FFC" w:rsidRPr="00663C2E" w:rsidRDefault="00355FFC" w:rsidP="00663C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63C2E">
        <w:rPr>
          <w:rFonts w:ascii="Times New Roman" w:hAnsi="Times New Roman" w:cs="Times New Roman"/>
          <w:b/>
          <w:sz w:val="26"/>
          <w:szCs w:val="26"/>
        </w:rPr>
        <w:t>Статья 1. Общие положения</w:t>
      </w:r>
    </w:p>
    <w:p w:rsidR="00355FFC" w:rsidRPr="00663C2E" w:rsidRDefault="00355FFC" w:rsidP="00663C2E">
      <w:pPr>
        <w:pStyle w:val="af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63C2E">
        <w:rPr>
          <w:sz w:val="26"/>
          <w:szCs w:val="26"/>
        </w:rPr>
        <w:t xml:space="preserve">Аккредитация журналистов средств массовой информации при Думе городского округа </w:t>
      </w:r>
      <w:r w:rsidR="0049654B" w:rsidRPr="00663C2E">
        <w:rPr>
          <w:sz w:val="26"/>
          <w:szCs w:val="26"/>
        </w:rPr>
        <w:t xml:space="preserve">Красноуральск </w:t>
      </w:r>
      <w:r w:rsidRPr="00663C2E">
        <w:rPr>
          <w:sz w:val="26"/>
          <w:szCs w:val="26"/>
        </w:rPr>
        <w:t>(далее по тексту - аккредитация журналистов) проводится в целях:</w:t>
      </w:r>
    </w:p>
    <w:p w:rsidR="00355FFC" w:rsidRPr="00663C2E" w:rsidRDefault="00355FFC" w:rsidP="00663C2E">
      <w:pPr>
        <w:pStyle w:val="af6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663C2E">
        <w:rPr>
          <w:sz w:val="26"/>
          <w:szCs w:val="26"/>
        </w:rPr>
        <w:t>- широкого, оперативного распространения достоверной информации о деятельности Думы городского округа</w:t>
      </w:r>
      <w:r w:rsidR="0049654B" w:rsidRPr="00663C2E">
        <w:rPr>
          <w:sz w:val="26"/>
          <w:szCs w:val="26"/>
        </w:rPr>
        <w:t xml:space="preserve"> Красноуральск (далее – Думы)</w:t>
      </w:r>
      <w:r w:rsidRPr="00663C2E">
        <w:rPr>
          <w:sz w:val="26"/>
          <w:szCs w:val="26"/>
        </w:rPr>
        <w:t xml:space="preserve"> как о представительном органе местного самоуправления городского округа</w:t>
      </w:r>
      <w:r w:rsidR="0049654B" w:rsidRPr="00663C2E">
        <w:rPr>
          <w:sz w:val="26"/>
          <w:szCs w:val="26"/>
        </w:rPr>
        <w:t xml:space="preserve"> Красноуральск</w:t>
      </w:r>
      <w:r w:rsidRPr="00663C2E">
        <w:rPr>
          <w:sz w:val="26"/>
          <w:szCs w:val="26"/>
        </w:rPr>
        <w:t>;</w:t>
      </w:r>
    </w:p>
    <w:p w:rsidR="00355FFC" w:rsidRPr="00663C2E" w:rsidRDefault="00355FFC" w:rsidP="00663C2E">
      <w:pPr>
        <w:pStyle w:val="af6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663C2E">
        <w:rPr>
          <w:sz w:val="26"/>
          <w:szCs w:val="26"/>
        </w:rPr>
        <w:t>- создания необходимых условий для профессиональной деятельности журналистов средств массовой информации по освещению работы Думы.</w:t>
      </w:r>
    </w:p>
    <w:p w:rsidR="00355FFC" w:rsidRPr="00663C2E" w:rsidRDefault="00355FFC" w:rsidP="00663C2E">
      <w:pPr>
        <w:pStyle w:val="af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63C2E">
        <w:rPr>
          <w:sz w:val="26"/>
          <w:szCs w:val="26"/>
        </w:rPr>
        <w:t xml:space="preserve">Право на аккредитацию журналистов имеют действующие официально зарегистрированные в соответствии с </w:t>
      </w:r>
      <w:hyperlink r:id="rId12" w:history="1">
        <w:r w:rsidRPr="00663C2E">
          <w:rPr>
            <w:sz w:val="26"/>
            <w:szCs w:val="26"/>
          </w:rPr>
          <w:t>Законом</w:t>
        </w:r>
      </w:hyperlink>
      <w:r w:rsidRPr="00663C2E">
        <w:rPr>
          <w:sz w:val="26"/>
          <w:szCs w:val="26"/>
        </w:rPr>
        <w:t xml:space="preserve"> Российской Федерации от 27 декабря 1991 г. </w:t>
      </w:r>
      <w:r w:rsidR="0049654B" w:rsidRPr="00663C2E">
        <w:rPr>
          <w:sz w:val="26"/>
          <w:szCs w:val="26"/>
        </w:rPr>
        <w:t>№ 2124-1 «О средствах массовой информации»</w:t>
      </w:r>
      <w:r w:rsidR="006C1417">
        <w:rPr>
          <w:sz w:val="26"/>
          <w:szCs w:val="26"/>
        </w:rPr>
        <w:t xml:space="preserve"> (далее - Закон</w:t>
      </w:r>
      <w:r w:rsidR="006C1417" w:rsidRPr="00663C2E">
        <w:rPr>
          <w:sz w:val="26"/>
          <w:szCs w:val="26"/>
        </w:rPr>
        <w:t xml:space="preserve"> «О средствах массовой информации</w:t>
      </w:r>
      <w:r w:rsidR="00681D7F" w:rsidRPr="00663C2E">
        <w:rPr>
          <w:sz w:val="26"/>
          <w:szCs w:val="26"/>
        </w:rPr>
        <w:t>»</w:t>
      </w:r>
      <w:r w:rsidR="00681D7F">
        <w:rPr>
          <w:sz w:val="26"/>
          <w:szCs w:val="26"/>
        </w:rPr>
        <w:t xml:space="preserve">) </w:t>
      </w:r>
      <w:r w:rsidR="00681D7F" w:rsidRPr="00663C2E">
        <w:rPr>
          <w:sz w:val="26"/>
          <w:szCs w:val="26"/>
        </w:rPr>
        <w:t>на</w:t>
      </w:r>
      <w:r w:rsidRPr="00663C2E">
        <w:rPr>
          <w:sz w:val="26"/>
          <w:szCs w:val="26"/>
        </w:rPr>
        <w:t xml:space="preserve"> территории Российской Федерации средства массовой информации</w:t>
      </w:r>
      <w:r w:rsidR="00326666">
        <w:rPr>
          <w:sz w:val="26"/>
          <w:szCs w:val="26"/>
        </w:rPr>
        <w:t xml:space="preserve"> (далее – СМИ)</w:t>
      </w:r>
      <w:r w:rsidRPr="00663C2E">
        <w:rPr>
          <w:sz w:val="26"/>
          <w:szCs w:val="26"/>
        </w:rPr>
        <w:t>.</w:t>
      </w:r>
    </w:p>
    <w:p w:rsidR="00355FFC" w:rsidRPr="00663C2E" w:rsidRDefault="00355FFC" w:rsidP="00663C2E">
      <w:pPr>
        <w:pStyle w:val="af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63C2E">
        <w:rPr>
          <w:sz w:val="26"/>
          <w:szCs w:val="26"/>
        </w:rPr>
        <w:t xml:space="preserve">Аккредитация журналистов осуществляется в соответствии с </w:t>
      </w:r>
      <w:hyperlink r:id="rId13" w:history="1">
        <w:r w:rsidRPr="00663C2E">
          <w:rPr>
            <w:sz w:val="26"/>
            <w:szCs w:val="26"/>
          </w:rPr>
          <w:t>Законом</w:t>
        </w:r>
      </w:hyperlink>
      <w:r w:rsidRPr="00663C2E">
        <w:rPr>
          <w:sz w:val="26"/>
          <w:szCs w:val="26"/>
        </w:rPr>
        <w:t xml:space="preserve"> Российской Федерации </w:t>
      </w:r>
      <w:r w:rsidR="0049654B" w:rsidRPr="00663C2E">
        <w:rPr>
          <w:sz w:val="26"/>
          <w:szCs w:val="26"/>
        </w:rPr>
        <w:t xml:space="preserve">от 27 декабря 1991 </w:t>
      </w:r>
      <w:r w:rsidR="00663C2E" w:rsidRPr="00663C2E">
        <w:rPr>
          <w:sz w:val="26"/>
          <w:szCs w:val="26"/>
        </w:rPr>
        <w:t>года №</w:t>
      </w:r>
      <w:r w:rsidR="0049654B" w:rsidRPr="00663C2E">
        <w:rPr>
          <w:sz w:val="26"/>
          <w:szCs w:val="26"/>
        </w:rPr>
        <w:t xml:space="preserve"> 2124-1 «О средствах массовой информации»</w:t>
      </w:r>
      <w:r w:rsidRPr="00663C2E">
        <w:rPr>
          <w:sz w:val="26"/>
          <w:szCs w:val="26"/>
        </w:rPr>
        <w:t xml:space="preserve">, Федеральным </w:t>
      </w:r>
      <w:hyperlink r:id="rId14" w:history="1">
        <w:r w:rsidRPr="00663C2E">
          <w:rPr>
            <w:sz w:val="26"/>
            <w:szCs w:val="26"/>
          </w:rPr>
          <w:t>законом</w:t>
        </w:r>
      </w:hyperlink>
      <w:r w:rsidR="0049654B" w:rsidRPr="00663C2E">
        <w:rPr>
          <w:sz w:val="26"/>
          <w:szCs w:val="26"/>
        </w:rPr>
        <w:t xml:space="preserve"> от 09</w:t>
      </w:r>
      <w:r w:rsidR="00663C2E" w:rsidRPr="00663C2E">
        <w:rPr>
          <w:sz w:val="26"/>
          <w:szCs w:val="26"/>
        </w:rPr>
        <w:t xml:space="preserve"> февраля </w:t>
      </w:r>
      <w:r w:rsidR="0049654B" w:rsidRPr="00663C2E">
        <w:rPr>
          <w:sz w:val="26"/>
          <w:szCs w:val="26"/>
        </w:rPr>
        <w:t>2009</w:t>
      </w:r>
      <w:r w:rsidR="00663C2E" w:rsidRPr="00663C2E">
        <w:rPr>
          <w:sz w:val="26"/>
          <w:szCs w:val="26"/>
        </w:rPr>
        <w:t xml:space="preserve"> года№ </w:t>
      </w:r>
      <w:r w:rsidR="0049654B" w:rsidRPr="00663C2E">
        <w:rPr>
          <w:sz w:val="26"/>
          <w:szCs w:val="26"/>
        </w:rPr>
        <w:t>8-ФЗ «</w:t>
      </w:r>
      <w:r w:rsidRPr="00663C2E">
        <w:rPr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6C1417">
        <w:rPr>
          <w:sz w:val="26"/>
          <w:szCs w:val="26"/>
        </w:rPr>
        <w:t>»</w:t>
      </w:r>
      <w:r w:rsidRPr="00663C2E">
        <w:rPr>
          <w:sz w:val="26"/>
          <w:szCs w:val="26"/>
        </w:rPr>
        <w:t>, настоящим Положением.</w:t>
      </w:r>
    </w:p>
    <w:p w:rsidR="00355FFC" w:rsidRPr="00663C2E" w:rsidRDefault="00355FFC" w:rsidP="00663C2E">
      <w:pPr>
        <w:pStyle w:val="af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63C2E">
        <w:rPr>
          <w:sz w:val="26"/>
          <w:szCs w:val="26"/>
        </w:rPr>
        <w:t>Необходимые условия работы аккредитованным журнал</w:t>
      </w:r>
      <w:r w:rsidR="00663C2E" w:rsidRPr="00663C2E">
        <w:rPr>
          <w:sz w:val="26"/>
          <w:szCs w:val="26"/>
        </w:rPr>
        <w:t>истам обеспечивает аппарат Думы</w:t>
      </w:r>
      <w:r w:rsidRPr="00663C2E">
        <w:rPr>
          <w:sz w:val="26"/>
          <w:szCs w:val="26"/>
        </w:rPr>
        <w:t>.</w:t>
      </w:r>
    </w:p>
    <w:p w:rsidR="00355FFC" w:rsidRPr="00663C2E" w:rsidRDefault="00355FFC" w:rsidP="00663C2E">
      <w:pPr>
        <w:pStyle w:val="af6"/>
        <w:ind w:firstLine="709"/>
        <w:jc w:val="both"/>
      </w:pPr>
    </w:p>
    <w:p w:rsidR="00355FFC" w:rsidRDefault="00355FFC" w:rsidP="00663C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63C2E">
        <w:rPr>
          <w:rFonts w:ascii="Times New Roman" w:hAnsi="Times New Roman" w:cs="Times New Roman"/>
          <w:b/>
          <w:sz w:val="26"/>
          <w:szCs w:val="26"/>
        </w:rPr>
        <w:t>Статья 2. Виды аккредитации журналистов</w:t>
      </w:r>
    </w:p>
    <w:p w:rsidR="00326666" w:rsidRPr="009926BE" w:rsidRDefault="00355FFC" w:rsidP="009926BE">
      <w:pPr>
        <w:pStyle w:val="af9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926BE">
        <w:rPr>
          <w:sz w:val="26"/>
          <w:szCs w:val="26"/>
        </w:rPr>
        <w:t>Аккредитация может быть постоянной и</w:t>
      </w:r>
      <w:r w:rsidR="00563686" w:rsidRPr="009926BE">
        <w:rPr>
          <w:sz w:val="26"/>
          <w:szCs w:val="26"/>
        </w:rPr>
        <w:t>ли</w:t>
      </w:r>
      <w:r w:rsidRPr="009926BE">
        <w:rPr>
          <w:sz w:val="26"/>
          <w:szCs w:val="26"/>
        </w:rPr>
        <w:t xml:space="preserve"> временной.</w:t>
      </w:r>
      <w:r w:rsidR="00326666" w:rsidRPr="009926BE">
        <w:rPr>
          <w:rStyle w:val="spfo1"/>
          <w:sz w:val="26"/>
          <w:szCs w:val="26"/>
        </w:rPr>
        <w:t xml:space="preserve"> Количественный состав журналистов, подлежащих аккредитации, определяется руководством соответствующего СМИ.</w:t>
      </w:r>
    </w:p>
    <w:p w:rsidR="00355FFC" w:rsidRPr="009926BE" w:rsidRDefault="00355FFC" w:rsidP="00326666">
      <w:pPr>
        <w:pStyle w:val="af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926BE">
        <w:rPr>
          <w:sz w:val="26"/>
          <w:szCs w:val="26"/>
        </w:rPr>
        <w:t>Постоянная аккредитация предоставляется срок</w:t>
      </w:r>
      <w:r w:rsidR="008A48CC">
        <w:rPr>
          <w:sz w:val="26"/>
          <w:szCs w:val="26"/>
        </w:rPr>
        <w:t>ом</w:t>
      </w:r>
      <w:r w:rsidR="008A48CC" w:rsidRPr="009926BE">
        <w:rPr>
          <w:sz w:val="26"/>
          <w:szCs w:val="26"/>
        </w:rPr>
        <w:t>на</w:t>
      </w:r>
      <w:r w:rsidR="008A48CC">
        <w:rPr>
          <w:sz w:val="26"/>
          <w:szCs w:val="26"/>
        </w:rPr>
        <w:t xml:space="preserve"> один год</w:t>
      </w:r>
      <w:r w:rsidRPr="009926BE">
        <w:rPr>
          <w:sz w:val="26"/>
          <w:szCs w:val="26"/>
        </w:rPr>
        <w:t>.</w:t>
      </w:r>
    </w:p>
    <w:p w:rsidR="006F78D4" w:rsidRPr="009926BE" w:rsidRDefault="006F78D4" w:rsidP="006E69DC">
      <w:pPr>
        <w:pStyle w:val="af9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Style w:val="spfo1"/>
          <w:sz w:val="26"/>
          <w:szCs w:val="26"/>
        </w:rPr>
      </w:pPr>
      <w:r w:rsidRPr="009926BE">
        <w:rPr>
          <w:rStyle w:val="spfo1"/>
          <w:sz w:val="26"/>
          <w:szCs w:val="26"/>
        </w:rPr>
        <w:t xml:space="preserve">Постоянная аккредитация при Думе производится для журналистов всех СМИ, направленных редакциями для освещения деятельности </w:t>
      </w:r>
      <w:r w:rsidR="00326666" w:rsidRPr="009926BE">
        <w:rPr>
          <w:rStyle w:val="spfo1"/>
          <w:sz w:val="26"/>
          <w:szCs w:val="26"/>
        </w:rPr>
        <w:t>Думы</w:t>
      </w:r>
      <w:r w:rsidRPr="009926BE">
        <w:rPr>
          <w:rStyle w:val="spfo1"/>
          <w:sz w:val="26"/>
          <w:szCs w:val="26"/>
        </w:rPr>
        <w:t>.</w:t>
      </w:r>
    </w:p>
    <w:p w:rsidR="006E69DC" w:rsidRPr="009926BE" w:rsidRDefault="006F78D4" w:rsidP="006E69DC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926BE">
        <w:rPr>
          <w:rStyle w:val="spfo1"/>
          <w:rFonts w:ascii="Times New Roman" w:hAnsi="Times New Roman" w:cs="Times New Roman"/>
          <w:sz w:val="26"/>
          <w:szCs w:val="26"/>
        </w:rPr>
        <w:t>Первоочередным правом для постоянной аккредитации пользуются журналисты, представляющие муниципальные СМИ, учреждаемые органами местного самоуправления. Журналисты, представляющие творческие коллективы государственной и иных форм собственности, пользуются при получении информации равными правами.</w:t>
      </w:r>
    </w:p>
    <w:p w:rsidR="006F78D4" w:rsidRPr="009926BE" w:rsidRDefault="006E69DC" w:rsidP="006E69DC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92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Постоянно аккредитованным журналистам при Думе</w:t>
      </w:r>
      <w:r w:rsidR="006C1417" w:rsidRPr="00992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r w:rsidRPr="009926B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выдается аккредитационная карточка.</w:t>
      </w:r>
    </w:p>
    <w:p w:rsidR="00355FFC" w:rsidRPr="009926BE" w:rsidRDefault="00355FFC" w:rsidP="00663C2E">
      <w:pPr>
        <w:pStyle w:val="af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926BE">
        <w:rPr>
          <w:sz w:val="26"/>
          <w:szCs w:val="26"/>
        </w:rPr>
        <w:lastRenderedPageBreak/>
        <w:t>Временная аккредитация предоставляется журналистам средств массовой информации на срок, необходимый для выполнения конкретного редакционного задания, либо для замены постоянно аккредитованного журналиста в случае его болезни, отпуска, командировки.</w:t>
      </w:r>
    </w:p>
    <w:p w:rsidR="00663C2E" w:rsidRPr="009926BE" w:rsidRDefault="00355FFC" w:rsidP="00663C2E">
      <w:pPr>
        <w:pStyle w:val="af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926BE">
        <w:rPr>
          <w:sz w:val="26"/>
          <w:szCs w:val="26"/>
        </w:rPr>
        <w:t>Технический персонал, обслуживающий журналистов аудиовизуальных средств массовой информации, аккредитации не подлежит и выполняет свои профессиональные обязанности под руководством аккредитованного в Думе журналиста.</w:t>
      </w:r>
    </w:p>
    <w:p w:rsidR="00355FFC" w:rsidRPr="009926BE" w:rsidRDefault="00355FFC" w:rsidP="00326666">
      <w:pPr>
        <w:pStyle w:val="af6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9926BE">
        <w:rPr>
          <w:sz w:val="26"/>
          <w:szCs w:val="26"/>
        </w:rPr>
        <w:t>Работа телевизионного оператора допускается только с аккредитованным журналистом.</w:t>
      </w:r>
    </w:p>
    <w:p w:rsidR="00355FFC" w:rsidRPr="00A5520A" w:rsidRDefault="00355FFC" w:rsidP="00663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5FFC" w:rsidRPr="00A5520A" w:rsidRDefault="00355FFC" w:rsidP="00663C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5520A">
        <w:rPr>
          <w:rFonts w:ascii="Times New Roman" w:hAnsi="Times New Roman" w:cs="Times New Roman"/>
          <w:b/>
          <w:sz w:val="26"/>
          <w:szCs w:val="26"/>
        </w:rPr>
        <w:t>Статья 3. Порядок аккредитации журналистов</w:t>
      </w:r>
    </w:p>
    <w:p w:rsidR="00355FFC" w:rsidRPr="00A5520A" w:rsidRDefault="00355FFC" w:rsidP="007717B5">
      <w:pPr>
        <w:pStyle w:val="af6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5520A">
        <w:rPr>
          <w:sz w:val="26"/>
          <w:szCs w:val="26"/>
        </w:rPr>
        <w:t>Редакции средств массовой информации, желающие аккредито</w:t>
      </w:r>
      <w:r w:rsidR="00663C2E" w:rsidRPr="00A5520A">
        <w:rPr>
          <w:sz w:val="26"/>
          <w:szCs w:val="26"/>
        </w:rPr>
        <w:t>вать своих журналистов при Думе</w:t>
      </w:r>
      <w:r w:rsidRPr="00A5520A">
        <w:rPr>
          <w:sz w:val="26"/>
          <w:szCs w:val="26"/>
        </w:rPr>
        <w:t xml:space="preserve">, представляют на имя </w:t>
      </w:r>
      <w:r w:rsidR="00663C2E" w:rsidRPr="00A5520A">
        <w:rPr>
          <w:sz w:val="26"/>
          <w:szCs w:val="26"/>
        </w:rPr>
        <w:t xml:space="preserve">председателя Думы городского округа Красноуральск (далее – председатель Думы) </w:t>
      </w:r>
      <w:r w:rsidRPr="00A5520A">
        <w:rPr>
          <w:sz w:val="26"/>
          <w:szCs w:val="26"/>
        </w:rPr>
        <w:t xml:space="preserve">письменные </w:t>
      </w:r>
      <w:r w:rsidR="00681D7F" w:rsidRPr="00A5520A">
        <w:rPr>
          <w:sz w:val="26"/>
          <w:szCs w:val="26"/>
        </w:rPr>
        <w:t>заявления, оформленные</w:t>
      </w:r>
      <w:r w:rsidRPr="00A5520A">
        <w:rPr>
          <w:sz w:val="26"/>
          <w:szCs w:val="26"/>
        </w:rPr>
        <w:t xml:space="preserve"> на бланке редакции, с исходящим номером, подписанные руководителями средств массовой информации или </w:t>
      </w:r>
      <w:r w:rsidR="00663C2E" w:rsidRPr="00A5520A">
        <w:rPr>
          <w:sz w:val="26"/>
          <w:szCs w:val="26"/>
        </w:rPr>
        <w:t>лицами их замещающими</w:t>
      </w:r>
      <w:r w:rsidRPr="00A5520A">
        <w:rPr>
          <w:sz w:val="26"/>
          <w:szCs w:val="26"/>
        </w:rPr>
        <w:t>, заверенные печатью средств массовой информации, подавших заяв</w:t>
      </w:r>
      <w:r w:rsidR="00663C2E" w:rsidRPr="00A5520A">
        <w:rPr>
          <w:sz w:val="26"/>
          <w:szCs w:val="26"/>
        </w:rPr>
        <w:t>ления</w:t>
      </w:r>
    </w:p>
    <w:p w:rsidR="008F61BA" w:rsidRPr="00A5520A" w:rsidRDefault="008F61BA" w:rsidP="007717B5">
      <w:pPr>
        <w:pStyle w:val="af6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5520A">
        <w:rPr>
          <w:sz w:val="26"/>
          <w:szCs w:val="26"/>
        </w:rPr>
        <w:t>В заявлении необходимо указать:</w:t>
      </w:r>
    </w:p>
    <w:p w:rsidR="008F61BA" w:rsidRPr="00A5520A" w:rsidRDefault="008F61BA" w:rsidP="007717B5">
      <w:pPr>
        <w:pStyle w:val="af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5520A">
        <w:rPr>
          <w:sz w:val="26"/>
          <w:szCs w:val="26"/>
        </w:rPr>
        <w:t>полное название средства массовой информации, тираж, периодичность, местонахождение редакции, регион распространения, юридический адрес, фактический адрес, почтовый (электронный) адрес, номера телефонов и факсов редакции;</w:t>
      </w:r>
    </w:p>
    <w:p w:rsidR="008F61BA" w:rsidRPr="00A5520A" w:rsidRDefault="008F61BA" w:rsidP="007717B5">
      <w:pPr>
        <w:pStyle w:val="af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5520A">
        <w:rPr>
          <w:sz w:val="26"/>
          <w:szCs w:val="26"/>
        </w:rPr>
        <w:t>фамилию, имя отчество представленного на аккредитацию журналиста, занимаемую должность, номер контактного телефона;</w:t>
      </w:r>
    </w:p>
    <w:p w:rsidR="008F61BA" w:rsidRPr="00A5520A" w:rsidRDefault="008F61BA" w:rsidP="007717B5">
      <w:pPr>
        <w:pStyle w:val="af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5520A">
        <w:rPr>
          <w:sz w:val="26"/>
          <w:szCs w:val="26"/>
        </w:rPr>
        <w:t>вид аккредитации (постоянная или временная).</w:t>
      </w:r>
    </w:p>
    <w:p w:rsidR="00355FFC" w:rsidRPr="00A5520A" w:rsidRDefault="00663C2E" w:rsidP="007717B5">
      <w:pPr>
        <w:pStyle w:val="af6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5520A">
        <w:rPr>
          <w:sz w:val="26"/>
          <w:szCs w:val="26"/>
        </w:rPr>
        <w:t>К заявлению</w:t>
      </w:r>
      <w:r w:rsidR="00355FFC" w:rsidRPr="00A5520A">
        <w:rPr>
          <w:sz w:val="26"/>
          <w:szCs w:val="26"/>
        </w:rPr>
        <w:t xml:space="preserve"> прилагаются:</w:t>
      </w:r>
    </w:p>
    <w:p w:rsidR="00355FFC" w:rsidRPr="00A5520A" w:rsidRDefault="00355FFC" w:rsidP="007717B5">
      <w:pPr>
        <w:pStyle w:val="af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5520A">
        <w:rPr>
          <w:sz w:val="26"/>
          <w:szCs w:val="26"/>
        </w:rPr>
        <w:t>копия свидетельства о регистрации средства массовой информации;</w:t>
      </w:r>
    </w:p>
    <w:p w:rsidR="00355FFC" w:rsidRPr="00A5520A" w:rsidRDefault="00355FFC" w:rsidP="007717B5">
      <w:pPr>
        <w:pStyle w:val="af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5520A">
        <w:rPr>
          <w:sz w:val="26"/>
          <w:szCs w:val="26"/>
        </w:rPr>
        <w:t>копия лицензии (для телекомпаний и радиостанций);</w:t>
      </w:r>
    </w:p>
    <w:p w:rsidR="00355FFC" w:rsidRPr="00A5520A" w:rsidRDefault="00355FFC" w:rsidP="007717B5">
      <w:pPr>
        <w:pStyle w:val="af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5520A">
        <w:rPr>
          <w:sz w:val="26"/>
          <w:szCs w:val="26"/>
        </w:rPr>
        <w:t>две фотографии каждого аккредитуемого журналиста размером 3 x 4 см</w:t>
      </w:r>
      <w:r w:rsidR="006E69DC">
        <w:rPr>
          <w:sz w:val="26"/>
          <w:szCs w:val="26"/>
        </w:rPr>
        <w:t>, в случае постоянной аккредитации журналиста</w:t>
      </w:r>
      <w:r w:rsidRPr="00A5520A">
        <w:rPr>
          <w:sz w:val="26"/>
          <w:szCs w:val="26"/>
        </w:rPr>
        <w:t>.</w:t>
      </w:r>
    </w:p>
    <w:p w:rsidR="00355FFC" w:rsidRPr="00A5520A" w:rsidRDefault="00355FFC" w:rsidP="007717B5">
      <w:pPr>
        <w:pStyle w:val="af6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5520A">
        <w:rPr>
          <w:sz w:val="26"/>
          <w:szCs w:val="26"/>
        </w:rPr>
        <w:t xml:space="preserve">Поступившие </w:t>
      </w:r>
      <w:r w:rsidR="00663C2E" w:rsidRPr="00A5520A">
        <w:rPr>
          <w:sz w:val="26"/>
          <w:szCs w:val="26"/>
        </w:rPr>
        <w:t>заявления</w:t>
      </w:r>
      <w:r w:rsidRPr="00A5520A">
        <w:rPr>
          <w:sz w:val="26"/>
          <w:szCs w:val="26"/>
        </w:rPr>
        <w:t xml:space="preserve"> подлежат рассмотрению </w:t>
      </w:r>
      <w:r w:rsidR="009926BE">
        <w:rPr>
          <w:sz w:val="26"/>
          <w:szCs w:val="26"/>
        </w:rPr>
        <w:t xml:space="preserve">постоянной </w:t>
      </w:r>
      <w:r w:rsidR="009926BE" w:rsidRPr="00E97E88">
        <w:rPr>
          <w:sz w:val="26"/>
          <w:szCs w:val="26"/>
        </w:rPr>
        <w:t>к</w:t>
      </w:r>
      <w:r w:rsidR="009926BE">
        <w:rPr>
          <w:sz w:val="26"/>
          <w:szCs w:val="26"/>
        </w:rPr>
        <w:t xml:space="preserve">омиссии </w:t>
      </w:r>
      <w:r w:rsidR="009926BE" w:rsidRPr="00E97E88">
        <w:rPr>
          <w:sz w:val="26"/>
          <w:szCs w:val="26"/>
        </w:rPr>
        <w:t>Думы</w:t>
      </w:r>
      <w:r w:rsidR="009926BE">
        <w:rPr>
          <w:sz w:val="26"/>
          <w:szCs w:val="26"/>
        </w:rPr>
        <w:t xml:space="preserve"> по законодательству и местному самоуправлению</w:t>
      </w:r>
      <w:r w:rsidRPr="00A5520A">
        <w:rPr>
          <w:sz w:val="26"/>
          <w:szCs w:val="26"/>
        </w:rPr>
        <w:t xml:space="preserve"> в течение одного месяца с момента их предоставления.</w:t>
      </w:r>
    </w:p>
    <w:p w:rsidR="00355FFC" w:rsidRPr="00A5520A" w:rsidRDefault="00355FFC" w:rsidP="007717B5">
      <w:pPr>
        <w:pStyle w:val="af6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2" w:name="P64"/>
      <w:bookmarkEnd w:id="2"/>
      <w:r w:rsidRPr="00A5520A">
        <w:rPr>
          <w:sz w:val="26"/>
          <w:szCs w:val="26"/>
        </w:rPr>
        <w:t xml:space="preserve">По результатам рассмотрения </w:t>
      </w:r>
      <w:r w:rsidR="008F61BA" w:rsidRPr="00A5520A">
        <w:rPr>
          <w:sz w:val="26"/>
          <w:szCs w:val="26"/>
        </w:rPr>
        <w:t>заявлений</w:t>
      </w:r>
      <w:r w:rsidRPr="00A5520A">
        <w:rPr>
          <w:sz w:val="26"/>
          <w:szCs w:val="26"/>
        </w:rPr>
        <w:t>:</w:t>
      </w:r>
    </w:p>
    <w:p w:rsidR="00355FFC" w:rsidRPr="00A5520A" w:rsidRDefault="00355FFC" w:rsidP="007717B5">
      <w:pPr>
        <w:pStyle w:val="af6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5520A">
        <w:rPr>
          <w:sz w:val="26"/>
          <w:szCs w:val="26"/>
        </w:rPr>
        <w:t>в случае отсутствия оснований для отказа в аккредитации журналистов, оформляется соответствующий проект Решения Думы, рассматриваемый на ближайшем заседании Думы;</w:t>
      </w:r>
    </w:p>
    <w:p w:rsidR="00355FFC" w:rsidRPr="00A5520A" w:rsidRDefault="00355FFC" w:rsidP="007717B5">
      <w:pPr>
        <w:pStyle w:val="af6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3" w:name="P66"/>
      <w:bookmarkEnd w:id="3"/>
      <w:r w:rsidRPr="00A5520A">
        <w:rPr>
          <w:sz w:val="26"/>
          <w:szCs w:val="26"/>
        </w:rPr>
        <w:t xml:space="preserve">при наличии оснований для отказа в аккредитации журналистов оформляется соответствующее решение совместных постоянных депутатских комиссий Думы, </w:t>
      </w:r>
      <w:r w:rsidR="006C1417">
        <w:rPr>
          <w:sz w:val="26"/>
          <w:szCs w:val="26"/>
        </w:rPr>
        <w:t xml:space="preserve">и </w:t>
      </w:r>
      <w:r w:rsidRPr="00A5520A">
        <w:rPr>
          <w:sz w:val="26"/>
          <w:szCs w:val="26"/>
        </w:rPr>
        <w:t>уведомл</w:t>
      </w:r>
      <w:r w:rsidR="006C1417">
        <w:rPr>
          <w:sz w:val="26"/>
          <w:szCs w:val="26"/>
        </w:rPr>
        <w:t>ение</w:t>
      </w:r>
      <w:r w:rsidRPr="00A5520A">
        <w:rPr>
          <w:sz w:val="26"/>
          <w:szCs w:val="26"/>
        </w:rPr>
        <w:t xml:space="preserve"> об отказе в аккредитации журналистов.</w:t>
      </w:r>
    </w:p>
    <w:p w:rsidR="00355FFC" w:rsidRPr="00A5520A" w:rsidRDefault="00355FFC" w:rsidP="007717B5">
      <w:pPr>
        <w:pStyle w:val="af6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5520A">
        <w:rPr>
          <w:sz w:val="26"/>
          <w:szCs w:val="26"/>
        </w:rPr>
        <w:t xml:space="preserve">Решения, указанные в </w:t>
      </w:r>
      <w:hyperlink w:anchor="P64" w:history="1">
        <w:r w:rsidRPr="00A5520A">
          <w:rPr>
            <w:sz w:val="26"/>
            <w:szCs w:val="26"/>
          </w:rPr>
          <w:t>пункте 5</w:t>
        </w:r>
      </w:hyperlink>
      <w:r w:rsidRPr="00A5520A">
        <w:rPr>
          <w:sz w:val="26"/>
          <w:szCs w:val="26"/>
        </w:rPr>
        <w:t xml:space="preserve"> настоящей статьи, доводятся в течение 7 </w:t>
      </w:r>
      <w:r w:rsidR="006C1417">
        <w:rPr>
          <w:sz w:val="26"/>
          <w:szCs w:val="26"/>
        </w:rPr>
        <w:t xml:space="preserve">рабочих </w:t>
      </w:r>
      <w:r w:rsidRPr="00A5520A">
        <w:rPr>
          <w:sz w:val="26"/>
          <w:szCs w:val="26"/>
        </w:rPr>
        <w:t>дней после их принятия до редакций средств массовой информации, направивших заявки на аккредитацию журналистов.</w:t>
      </w:r>
    </w:p>
    <w:p w:rsidR="00355FFC" w:rsidRPr="00A5520A" w:rsidRDefault="00355FFC" w:rsidP="007717B5">
      <w:pPr>
        <w:pStyle w:val="af6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5520A">
        <w:rPr>
          <w:sz w:val="26"/>
          <w:szCs w:val="26"/>
        </w:rPr>
        <w:t>Временная аккредитация осуществляется на основании письменно</w:t>
      </w:r>
      <w:r w:rsidR="00663C2E" w:rsidRPr="00A5520A">
        <w:rPr>
          <w:sz w:val="26"/>
          <w:szCs w:val="26"/>
        </w:rPr>
        <w:t>го</w:t>
      </w:r>
      <w:r w:rsidRPr="00A5520A">
        <w:rPr>
          <w:sz w:val="26"/>
          <w:szCs w:val="26"/>
        </w:rPr>
        <w:t xml:space="preserve"> заяв</w:t>
      </w:r>
      <w:r w:rsidR="00663C2E" w:rsidRPr="00A5520A">
        <w:rPr>
          <w:sz w:val="26"/>
          <w:szCs w:val="26"/>
        </w:rPr>
        <w:t xml:space="preserve">ления </w:t>
      </w:r>
      <w:r w:rsidRPr="00A5520A">
        <w:rPr>
          <w:sz w:val="26"/>
          <w:szCs w:val="26"/>
        </w:rPr>
        <w:t xml:space="preserve">редакции средства массовой информации, поданной на имя </w:t>
      </w:r>
      <w:r w:rsidR="00663C2E" w:rsidRPr="00A5520A">
        <w:rPr>
          <w:sz w:val="26"/>
          <w:szCs w:val="26"/>
        </w:rPr>
        <w:t>председателя Думы</w:t>
      </w:r>
      <w:r w:rsidRPr="00A5520A">
        <w:rPr>
          <w:sz w:val="26"/>
          <w:szCs w:val="26"/>
        </w:rPr>
        <w:t xml:space="preserve"> не позднее чем за двое суток до дня проведения мероприятия Думы.</w:t>
      </w:r>
    </w:p>
    <w:p w:rsidR="00355FFC" w:rsidRPr="00A5520A" w:rsidRDefault="00355FFC" w:rsidP="007717B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5FFC" w:rsidRDefault="00355FFC" w:rsidP="00663C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5520A">
        <w:rPr>
          <w:rFonts w:ascii="Times New Roman" w:hAnsi="Times New Roman" w:cs="Times New Roman"/>
          <w:b/>
          <w:sz w:val="26"/>
          <w:szCs w:val="26"/>
        </w:rPr>
        <w:lastRenderedPageBreak/>
        <w:t>Статья 4. Аккредитационная карточка</w:t>
      </w:r>
    </w:p>
    <w:p w:rsidR="002A417F" w:rsidRPr="002A417F" w:rsidRDefault="00355FFC" w:rsidP="007717B5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5520A">
        <w:rPr>
          <w:sz w:val="26"/>
          <w:szCs w:val="26"/>
        </w:rPr>
        <w:t xml:space="preserve">Документом, подтверждающим аккредитацию журналиста, является </w:t>
      </w:r>
      <w:r w:rsidR="007717B5" w:rsidRPr="00A5520A">
        <w:rPr>
          <w:sz w:val="26"/>
          <w:szCs w:val="26"/>
        </w:rPr>
        <w:t>аккредитационная</w:t>
      </w:r>
      <w:hyperlink w:anchor="P136" w:history="1">
        <w:r w:rsidRPr="00A5520A">
          <w:rPr>
            <w:sz w:val="26"/>
            <w:szCs w:val="26"/>
          </w:rPr>
          <w:t>карточка</w:t>
        </w:r>
      </w:hyperlink>
      <w:r w:rsidRPr="00A5520A">
        <w:rPr>
          <w:sz w:val="26"/>
          <w:szCs w:val="26"/>
        </w:rPr>
        <w:t xml:space="preserve"> (приложение).</w:t>
      </w:r>
    </w:p>
    <w:p w:rsidR="00355FFC" w:rsidRPr="00A5520A" w:rsidRDefault="00355FFC" w:rsidP="007717B5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5520A">
        <w:rPr>
          <w:sz w:val="26"/>
          <w:szCs w:val="26"/>
        </w:rPr>
        <w:t>Аккредитационная карточка выдается на весь срок аккредитации журналиста.</w:t>
      </w:r>
    </w:p>
    <w:p w:rsidR="00355FFC" w:rsidRPr="00A5520A" w:rsidRDefault="00355FFC" w:rsidP="007717B5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5520A">
        <w:rPr>
          <w:sz w:val="26"/>
          <w:szCs w:val="26"/>
        </w:rPr>
        <w:t xml:space="preserve">Аккредитационная карточка подписывается </w:t>
      </w:r>
      <w:r w:rsidR="007717B5" w:rsidRPr="00A5520A">
        <w:rPr>
          <w:sz w:val="26"/>
          <w:szCs w:val="26"/>
        </w:rPr>
        <w:t>председателем Думы</w:t>
      </w:r>
      <w:r w:rsidRPr="00A5520A">
        <w:rPr>
          <w:sz w:val="26"/>
          <w:szCs w:val="26"/>
        </w:rPr>
        <w:t xml:space="preserve">. Аккредитационная карточка выдается </w:t>
      </w:r>
      <w:r w:rsidR="009926BE">
        <w:rPr>
          <w:sz w:val="26"/>
          <w:szCs w:val="26"/>
        </w:rPr>
        <w:t>работником</w:t>
      </w:r>
      <w:r w:rsidR="007717B5" w:rsidRPr="00A5520A">
        <w:rPr>
          <w:sz w:val="26"/>
          <w:szCs w:val="26"/>
        </w:rPr>
        <w:t xml:space="preserve"> аппарата Думы </w:t>
      </w:r>
      <w:r w:rsidRPr="00A5520A">
        <w:rPr>
          <w:sz w:val="26"/>
          <w:szCs w:val="26"/>
        </w:rPr>
        <w:t>журналисту лично под роспись</w:t>
      </w:r>
      <w:r w:rsidR="007717B5" w:rsidRPr="00A5520A">
        <w:rPr>
          <w:sz w:val="26"/>
          <w:szCs w:val="26"/>
        </w:rPr>
        <w:t xml:space="preserve"> в журнале </w:t>
      </w:r>
      <w:r w:rsidR="005E1B9F">
        <w:rPr>
          <w:sz w:val="26"/>
          <w:szCs w:val="26"/>
        </w:rPr>
        <w:t>учета</w:t>
      </w:r>
      <w:r w:rsidR="007717B5" w:rsidRPr="00A5520A">
        <w:rPr>
          <w:sz w:val="26"/>
          <w:szCs w:val="26"/>
        </w:rPr>
        <w:t xml:space="preserve"> аккредитационных карточек</w:t>
      </w:r>
      <w:r w:rsidRPr="00A5520A">
        <w:rPr>
          <w:sz w:val="26"/>
          <w:szCs w:val="26"/>
        </w:rPr>
        <w:t>.</w:t>
      </w:r>
    </w:p>
    <w:p w:rsidR="00355FFC" w:rsidRPr="00A5520A" w:rsidRDefault="00355FFC" w:rsidP="007717B5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5520A">
        <w:rPr>
          <w:sz w:val="26"/>
          <w:szCs w:val="26"/>
        </w:rPr>
        <w:t>Аккредитационная карточка содержит следующие данные: фамилию, имя, отчество журналиста, наименование средства массовой информации, которое он представляет, дату выдачи, срок действия. Аккредитационная карточка признается недействительной в случае указания в ней неполных или не соответствующих действительности сведений.</w:t>
      </w:r>
    </w:p>
    <w:p w:rsidR="00355FFC" w:rsidRPr="00A5520A" w:rsidRDefault="00355FFC" w:rsidP="007717B5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5520A">
        <w:rPr>
          <w:sz w:val="26"/>
          <w:szCs w:val="26"/>
        </w:rPr>
        <w:t>Аккредитационная карточка обеспечивает беспрепятственный проход в помещение, в котором проводятся мероприятия Думы.</w:t>
      </w:r>
    </w:p>
    <w:p w:rsidR="00355FFC" w:rsidRPr="00A5520A" w:rsidRDefault="00355FFC" w:rsidP="007717B5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5520A">
        <w:rPr>
          <w:sz w:val="26"/>
          <w:szCs w:val="26"/>
        </w:rPr>
        <w:t xml:space="preserve">Утерянная аккредитационная карточка не восстанавливается. Решение о повторной выдаче аккредитационной карточки взамен утраченной принимается </w:t>
      </w:r>
      <w:r w:rsidR="007717B5" w:rsidRPr="00A5520A">
        <w:rPr>
          <w:sz w:val="26"/>
          <w:szCs w:val="26"/>
        </w:rPr>
        <w:t>председателем Думы</w:t>
      </w:r>
      <w:r w:rsidRPr="00A5520A">
        <w:rPr>
          <w:sz w:val="26"/>
          <w:szCs w:val="26"/>
        </w:rPr>
        <w:t xml:space="preserve"> в индивидуальном порядке.</w:t>
      </w:r>
    </w:p>
    <w:p w:rsidR="00355FFC" w:rsidRDefault="00355FFC" w:rsidP="007717B5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5520A">
        <w:rPr>
          <w:sz w:val="26"/>
          <w:szCs w:val="26"/>
        </w:rPr>
        <w:t>Аккредитационная карточка изымается в случае истечения срока аккредитации, лишения журналиста аккредитации или признания аккредитационной карточки недействительной.</w:t>
      </w:r>
    </w:p>
    <w:p w:rsidR="00300879" w:rsidRPr="00A5520A" w:rsidRDefault="00300879" w:rsidP="007717B5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Изготовление аккредитационной карточки, возлагается на </w:t>
      </w:r>
      <w:r w:rsidR="005E1B9F">
        <w:rPr>
          <w:sz w:val="26"/>
          <w:szCs w:val="26"/>
        </w:rPr>
        <w:t xml:space="preserve">работников </w:t>
      </w:r>
      <w:r>
        <w:rPr>
          <w:sz w:val="26"/>
          <w:szCs w:val="26"/>
        </w:rPr>
        <w:t>аппарата Думы.</w:t>
      </w:r>
    </w:p>
    <w:p w:rsidR="00355FFC" w:rsidRPr="00A5520A" w:rsidRDefault="00355FFC" w:rsidP="00663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5FFC" w:rsidRPr="00A5520A" w:rsidRDefault="00355FFC" w:rsidP="00663C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5520A">
        <w:rPr>
          <w:rFonts w:ascii="Times New Roman" w:hAnsi="Times New Roman" w:cs="Times New Roman"/>
          <w:b/>
          <w:sz w:val="26"/>
          <w:szCs w:val="26"/>
        </w:rPr>
        <w:t>Статья 5. Количество аккредитуемых журналистов</w:t>
      </w:r>
    </w:p>
    <w:p w:rsidR="00355FFC" w:rsidRPr="00A5520A" w:rsidRDefault="00355FFC" w:rsidP="006C1417">
      <w:pPr>
        <w:pStyle w:val="ConsPlusNormal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20A">
        <w:rPr>
          <w:rFonts w:ascii="Times New Roman" w:hAnsi="Times New Roman" w:cs="Times New Roman"/>
          <w:sz w:val="26"/>
          <w:szCs w:val="26"/>
        </w:rPr>
        <w:t>Редакции средств массовой информации могут представить заявки на аккредитацию журналистов в пределах утвержденных квот:</w:t>
      </w:r>
    </w:p>
    <w:p w:rsidR="00355FFC" w:rsidRPr="00A5520A" w:rsidRDefault="00355FFC" w:rsidP="006C1417">
      <w:pPr>
        <w:pStyle w:val="af6"/>
        <w:numPr>
          <w:ilvl w:val="0"/>
          <w:numId w:val="44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A5520A">
        <w:rPr>
          <w:sz w:val="26"/>
          <w:szCs w:val="26"/>
        </w:rPr>
        <w:t>периодические печатные издания - не более 2 человек;</w:t>
      </w:r>
    </w:p>
    <w:p w:rsidR="00355FFC" w:rsidRPr="00A5520A" w:rsidRDefault="00355FFC" w:rsidP="006C1417">
      <w:pPr>
        <w:pStyle w:val="af6"/>
        <w:numPr>
          <w:ilvl w:val="0"/>
          <w:numId w:val="44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A5520A">
        <w:rPr>
          <w:sz w:val="26"/>
          <w:szCs w:val="26"/>
        </w:rPr>
        <w:t>радиокомпании - не более 1 человека;</w:t>
      </w:r>
    </w:p>
    <w:p w:rsidR="00355FFC" w:rsidRPr="00A5520A" w:rsidRDefault="00355FFC" w:rsidP="006C1417">
      <w:pPr>
        <w:pStyle w:val="af6"/>
        <w:numPr>
          <w:ilvl w:val="0"/>
          <w:numId w:val="44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A5520A">
        <w:rPr>
          <w:sz w:val="26"/>
          <w:szCs w:val="26"/>
        </w:rPr>
        <w:t>телекомпании - не более 2 человек.</w:t>
      </w:r>
    </w:p>
    <w:p w:rsidR="00105E3B" w:rsidRDefault="00105E3B" w:rsidP="006C1417">
      <w:pPr>
        <w:pStyle w:val="af9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105E3B">
        <w:rPr>
          <w:sz w:val="26"/>
          <w:szCs w:val="26"/>
        </w:rPr>
        <w:t xml:space="preserve">оличественный состав технического персонала и особенности его работы согласуются с </w:t>
      </w:r>
      <w:r>
        <w:rPr>
          <w:sz w:val="26"/>
          <w:szCs w:val="26"/>
        </w:rPr>
        <w:t>организационно-правовым отделом аппарата Думы.</w:t>
      </w:r>
    </w:p>
    <w:p w:rsidR="00355FFC" w:rsidRPr="00A5520A" w:rsidRDefault="00355FFC" w:rsidP="00663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5FFC" w:rsidRPr="00A5520A" w:rsidRDefault="00355FFC" w:rsidP="00663C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5520A">
        <w:rPr>
          <w:rFonts w:ascii="Times New Roman" w:hAnsi="Times New Roman" w:cs="Times New Roman"/>
          <w:b/>
          <w:sz w:val="26"/>
          <w:szCs w:val="26"/>
        </w:rPr>
        <w:t>Статья 6. Права и обязанности аккредитованных журналистов</w:t>
      </w:r>
    </w:p>
    <w:p w:rsidR="00355FFC" w:rsidRPr="00A5520A" w:rsidRDefault="00355FFC" w:rsidP="00C2770A">
      <w:pPr>
        <w:pStyle w:val="af6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5520A">
        <w:rPr>
          <w:sz w:val="26"/>
          <w:szCs w:val="26"/>
        </w:rPr>
        <w:t>Аккредитованные журналисты имеют право:</w:t>
      </w:r>
    </w:p>
    <w:p w:rsidR="00355FFC" w:rsidRPr="00A5520A" w:rsidRDefault="00355FFC" w:rsidP="00C2770A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5520A">
        <w:rPr>
          <w:sz w:val="26"/>
          <w:szCs w:val="26"/>
        </w:rPr>
        <w:t>присутствовать на заседаниях, совещаниях и других мероприятиях, проводимых Думой (на местах для прессы</w:t>
      </w:r>
      <w:r w:rsidR="00C2770A" w:rsidRPr="00A5520A">
        <w:rPr>
          <w:sz w:val="26"/>
          <w:szCs w:val="26"/>
        </w:rPr>
        <w:t>,</w:t>
      </w:r>
      <w:r w:rsidR="00382CF3" w:rsidRPr="00A5520A">
        <w:rPr>
          <w:sz w:val="26"/>
          <w:szCs w:val="26"/>
        </w:rPr>
        <w:t xml:space="preserve"> определяемы</w:t>
      </w:r>
      <w:r w:rsidR="00681D7F">
        <w:rPr>
          <w:sz w:val="26"/>
          <w:szCs w:val="26"/>
        </w:rPr>
        <w:t>х председателем Д</w:t>
      </w:r>
      <w:r w:rsidR="00382CF3" w:rsidRPr="00A5520A">
        <w:rPr>
          <w:sz w:val="26"/>
          <w:szCs w:val="26"/>
        </w:rPr>
        <w:t>умы</w:t>
      </w:r>
      <w:r w:rsidRPr="00A5520A">
        <w:rPr>
          <w:sz w:val="26"/>
          <w:szCs w:val="26"/>
        </w:rPr>
        <w:t>), за исключением случаев, когда приняты решения о проведении закрытого мероприятия;</w:t>
      </w:r>
    </w:p>
    <w:p w:rsidR="00355FFC" w:rsidRPr="00A5520A" w:rsidRDefault="00355FFC" w:rsidP="00C2770A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5520A">
        <w:rPr>
          <w:sz w:val="26"/>
          <w:szCs w:val="26"/>
        </w:rPr>
        <w:t>получать информацию о времени проведения заседаний, совещаний и других мероприятий, проводимых Думой;</w:t>
      </w:r>
    </w:p>
    <w:p w:rsidR="00355FFC" w:rsidRPr="00A5520A" w:rsidRDefault="00355FFC" w:rsidP="00C2770A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5520A">
        <w:rPr>
          <w:sz w:val="26"/>
          <w:szCs w:val="26"/>
        </w:rPr>
        <w:t>проводить видео-, фотосъемку, диктофонную запись заседаний, совещаний и других мероприятий, проводимых Думой;</w:t>
      </w:r>
    </w:p>
    <w:p w:rsidR="00355FFC" w:rsidRPr="00A5520A" w:rsidRDefault="00355FFC" w:rsidP="00C2770A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5520A">
        <w:rPr>
          <w:sz w:val="26"/>
          <w:szCs w:val="26"/>
        </w:rPr>
        <w:t>знакомиться с предназначенными к публикации информационными материалами Думы;</w:t>
      </w:r>
    </w:p>
    <w:p w:rsidR="00355FFC" w:rsidRDefault="00355FFC" w:rsidP="00C2770A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5520A">
        <w:rPr>
          <w:sz w:val="26"/>
          <w:szCs w:val="26"/>
        </w:rPr>
        <w:t>получать в пользование информационно-справочные материалы, подготовленные к соответствующему заседанию, совещанию и другому мероприятию, проводимому Думой.</w:t>
      </w:r>
    </w:p>
    <w:p w:rsidR="00156C5B" w:rsidRPr="00A5520A" w:rsidRDefault="00156C5B" w:rsidP="00156C5B">
      <w:pPr>
        <w:pStyle w:val="af6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355FFC" w:rsidRPr="00C62E19" w:rsidRDefault="00355FFC" w:rsidP="00C2770A">
      <w:pPr>
        <w:pStyle w:val="af6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62E19">
        <w:rPr>
          <w:sz w:val="26"/>
          <w:szCs w:val="26"/>
        </w:rPr>
        <w:lastRenderedPageBreak/>
        <w:t>Аккредитованные журналисты обязаны:</w:t>
      </w:r>
    </w:p>
    <w:p w:rsidR="00355FFC" w:rsidRPr="00C62E19" w:rsidRDefault="00355FFC" w:rsidP="00C2770A">
      <w:pPr>
        <w:pStyle w:val="af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62E19">
        <w:rPr>
          <w:sz w:val="26"/>
          <w:szCs w:val="26"/>
        </w:rPr>
        <w:t>соблюдать общепризнанные нормы журналистской этики и делового этикета;</w:t>
      </w:r>
    </w:p>
    <w:p w:rsidR="00C532C5" w:rsidRPr="00C62E19" w:rsidRDefault="00C532C5" w:rsidP="00C2770A">
      <w:pPr>
        <w:pStyle w:val="af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62E19">
        <w:rPr>
          <w:sz w:val="26"/>
          <w:szCs w:val="26"/>
        </w:rPr>
        <w:t>предъявлять по требованию работников аппарата Думы аккредитационную карточку, обеспечивать её сохранность;</w:t>
      </w:r>
    </w:p>
    <w:p w:rsidR="00156C5B" w:rsidRPr="00156C5B" w:rsidRDefault="00156C5B" w:rsidP="00156C5B">
      <w:pPr>
        <w:pStyle w:val="af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Style w:val="apple-style-span"/>
          <w:sz w:val="26"/>
          <w:szCs w:val="26"/>
        </w:rPr>
      </w:pPr>
      <w:r w:rsidRPr="00156C5B">
        <w:rPr>
          <w:color w:val="313131"/>
          <w:sz w:val="26"/>
          <w:szCs w:val="26"/>
        </w:rPr>
        <w:t xml:space="preserve">уважать права, законные интересы, честь и достоинство депутатов и </w:t>
      </w:r>
      <w:r>
        <w:rPr>
          <w:color w:val="313131"/>
          <w:sz w:val="26"/>
          <w:szCs w:val="26"/>
        </w:rPr>
        <w:t>работников</w:t>
      </w:r>
      <w:r w:rsidRPr="00156C5B">
        <w:rPr>
          <w:color w:val="313131"/>
          <w:sz w:val="26"/>
          <w:szCs w:val="26"/>
        </w:rPr>
        <w:t xml:space="preserve"> аппарата Думы.</w:t>
      </w:r>
    </w:p>
    <w:p w:rsidR="00355FFC" w:rsidRPr="00C62E19" w:rsidRDefault="00AD6802" w:rsidP="00C2770A">
      <w:pPr>
        <w:pStyle w:val="af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62E19">
        <w:rPr>
          <w:sz w:val="26"/>
          <w:szCs w:val="26"/>
        </w:rPr>
        <w:t>всесторонне, достоверно и объективно информировать читателей, телезрителей и интернет-пользователей о работе Думы</w:t>
      </w:r>
      <w:r w:rsidR="00355FFC" w:rsidRPr="00C62E19">
        <w:rPr>
          <w:sz w:val="26"/>
          <w:szCs w:val="26"/>
        </w:rPr>
        <w:t>, принимаемых решениях и ходе их выполнения;</w:t>
      </w:r>
    </w:p>
    <w:p w:rsidR="00FA72A9" w:rsidRPr="00C62E19" w:rsidRDefault="00FA72A9" w:rsidP="00982D6B">
      <w:pPr>
        <w:pStyle w:val="af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62E19">
        <w:rPr>
          <w:color w:val="313131"/>
          <w:sz w:val="26"/>
          <w:szCs w:val="26"/>
        </w:rPr>
        <w:t xml:space="preserve">не использовать </w:t>
      </w:r>
      <w:r w:rsidRPr="00C62E19">
        <w:rPr>
          <w:sz w:val="26"/>
          <w:szCs w:val="26"/>
        </w:rPr>
        <w:t xml:space="preserve">свои права, предусмотренные настоящим </w:t>
      </w:r>
      <w:r w:rsidR="00681D7F" w:rsidRPr="00C62E19">
        <w:rPr>
          <w:sz w:val="26"/>
          <w:szCs w:val="26"/>
        </w:rPr>
        <w:t xml:space="preserve">Положением, </w:t>
      </w:r>
      <w:r w:rsidR="00681D7F" w:rsidRPr="00C62E19">
        <w:rPr>
          <w:color w:val="313131"/>
          <w:sz w:val="26"/>
          <w:szCs w:val="26"/>
        </w:rPr>
        <w:t>в</w:t>
      </w:r>
      <w:r w:rsidRPr="00C62E19">
        <w:rPr>
          <w:color w:val="313131"/>
          <w:sz w:val="26"/>
          <w:szCs w:val="26"/>
        </w:rPr>
        <w:t xml:space="preserve"> целях сокрытия информации, её искажения или фальсификации, распространения слухов под видом достоверных сообщений, сбора материала в пользу третьих лиц или организации, не являющейся средством массовой информации, не допускать при распространении информации искажения наименований органов и должностных лиц местного самоуправления, их имен и фамилий, а также фото- и видеоизображений;</w:t>
      </w:r>
    </w:p>
    <w:p w:rsidR="006C1417" w:rsidRPr="00C62E19" w:rsidRDefault="006C1417" w:rsidP="006C1417">
      <w:pPr>
        <w:pStyle w:val="af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62E19">
        <w:rPr>
          <w:sz w:val="26"/>
          <w:szCs w:val="26"/>
        </w:rPr>
        <w:t>не вмешиваться в ход мероприятий, организуемых Думой (под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фотосъемки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присутствует);</w:t>
      </w:r>
    </w:p>
    <w:p w:rsidR="00156C5B" w:rsidRPr="00156C5B" w:rsidRDefault="00CF6110" w:rsidP="00156C5B">
      <w:pPr>
        <w:pStyle w:val="af9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rStyle w:val="apple-style-span"/>
          <w:sz w:val="26"/>
          <w:szCs w:val="26"/>
        </w:rPr>
      </w:pPr>
      <w:r w:rsidRPr="00156C5B">
        <w:rPr>
          <w:rStyle w:val="spfo1"/>
          <w:sz w:val="26"/>
          <w:szCs w:val="26"/>
        </w:rPr>
        <w:t xml:space="preserve">при получении информации от должностных лиц и депутатов Думы ставить их в известность о </w:t>
      </w:r>
      <w:r w:rsidR="00156C5B" w:rsidRPr="00156C5B">
        <w:rPr>
          <w:rStyle w:val="apple-style-span"/>
          <w:sz w:val="26"/>
          <w:szCs w:val="26"/>
        </w:rPr>
        <w:t>проведении аудио</w:t>
      </w:r>
      <w:r w:rsidR="00156C5B">
        <w:rPr>
          <w:rStyle w:val="apple-style-span"/>
          <w:sz w:val="26"/>
          <w:szCs w:val="26"/>
        </w:rPr>
        <w:t xml:space="preserve"> записи, фото- </w:t>
      </w:r>
      <w:r w:rsidR="00156C5B" w:rsidRPr="00156C5B">
        <w:rPr>
          <w:rStyle w:val="apple-style-span"/>
          <w:sz w:val="26"/>
          <w:szCs w:val="26"/>
        </w:rPr>
        <w:t>и видеосъемки, а также производить фото- и видеосъемку в предусмотренных для этого местах;</w:t>
      </w:r>
    </w:p>
    <w:p w:rsidR="00CF6110" w:rsidRPr="00C62E19" w:rsidRDefault="00CF6110" w:rsidP="00CF6110">
      <w:pPr>
        <w:pStyle w:val="af9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62E19">
        <w:rPr>
          <w:sz w:val="26"/>
          <w:szCs w:val="26"/>
        </w:rPr>
        <w:t>предварительно в письменной форме согласовывать тексты интервью</w:t>
      </w:r>
      <w:r w:rsidR="00FA72A9" w:rsidRPr="00C62E19">
        <w:rPr>
          <w:sz w:val="26"/>
          <w:szCs w:val="26"/>
        </w:rPr>
        <w:t xml:space="preserve"> или </w:t>
      </w:r>
      <w:r w:rsidRPr="00C62E19">
        <w:rPr>
          <w:sz w:val="26"/>
          <w:szCs w:val="26"/>
        </w:rPr>
        <w:t>публикаций подготовленные на основе предоставленной информации, с авторами – депутатами Думы или с председателем Думы до их выхода в СМИ;</w:t>
      </w:r>
    </w:p>
    <w:p w:rsidR="006C1417" w:rsidRPr="00C62E19" w:rsidRDefault="006C1417" w:rsidP="006C1417">
      <w:pPr>
        <w:pStyle w:val="af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Style w:val="spfo1"/>
          <w:sz w:val="26"/>
          <w:szCs w:val="26"/>
        </w:rPr>
      </w:pPr>
      <w:r w:rsidRPr="00C62E19">
        <w:rPr>
          <w:rStyle w:val="spfo1"/>
          <w:sz w:val="26"/>
          <w:szCs w:val="26"/>
        </w:rPr>
        <w:t xml:space="preserve">ссылаться в своих публикациях (выступлениях) на источник информации, при использовании представленных сведений и материалов </w:t>
      </w:r>
      <w:r w:rsidR="00C62E19">
        <w:rPr>
          <w:rStyle w:val="spfo1"/>
          <w:sz w:val="26"/>
          <w:szCs w:val="26"/>
        </w:rPr>
        <w:t xml:space="preserve">работниками </w:t>
      </w:r>
      <w:r w:rsidRPr="00C62E19">
        <w:rPr>
          <w:rStyle w:val="spfo1"/>
          <w:sz w:val="26"/>
          <w:szCs w:val="26"/>
        </w:rPr>
        <w:t>аппарата Думы;</w:t>
      </w:r>
    </w:p>
    <w:p w:rsidR="00FA72A9" w:rsidRPr="00C62E19" w:rsidRDefault="00FA72A9" w:rsidP="006C1417">
      <w:pPr>
        <w:pStyle w:val="af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Style w:val="spfo1"/>
          <w:sz w:val="26"/>
          <w:szCs w:val="26"/>
        </w:rPr>
      </w:pPr>
      <w:r w:rsidRPr="00C62E19">
        <w:rPr>
          <w:rStyle w:val="spfo1"/>
          <w:sz w:val="26"/>
          <w:szCs w:val="26"/>
        </w:rPr>
        <w:t>не превышать установленную продолжительность протокольной съемки на мероприятии (5 минут);</w:t>
      </w:r>
    </w:p>
    <w:p w:rsidR="0060005A" w:rsidRPr="00C62E19" w:rsidRDefault="0060005A" w:rsidP="0060005A">
      <w:pPr>
        <w:pStyle w:val="af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Style w:val="spfo1"/>
          <w:sz w:val="26"/>
          <w:szCs w:val="26"/>
        </w:rPr>
      </w:pPr>
      <w:r w:rsidRPr="00C62E19">
        <w:rPr>
          <w:rStyle w:val="spfo1"/>
          <w:sz w:val="26"/>
          <w:szCs w:val="26"/>
        </w:rPr>
        <w:t>в случае принятия решения о проведении закрытого заседания Думы или постоянной комиссии Думы, другого аналогичного мероприятия Думы по требованию председательствующего безотлагательно покинуть место проведения;</w:t>
      </w:r>
    </w:p>
    <w:p w:rsidR="00982D6B" w:rsidRPr="00C62E19" w:rsidRDefault="00982D6B" w:rsidP="00982D6B">
      <w:pPr>
        <w:pStyle w:val="af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Style w:val="apple-style-span"/>
          <w:sz w:val="26"/>
          <w:szCs w:val="26"/>
        </w:rPr>
      </w:pPr>
      <w:r w:rsidRPr="00C62E19">
        <w:rPr>
          <w:rStyle w:val="apple-style-span"/>
          <w:sz w:val="26"/>
          <w:szCs w:val="26"/>
        </w:rPr>
        <w:t>аккредитоваться от каждого средства массовой информации, представителем которого он является;</w:t>
      </w:r>
    </w:p>
    <w:p w:rsidR="00C62E19" w:rsidRPr="00C62E19" w:rsidRDefault="00C62E19" w:rsidP="00982D6B">
      <w:pPr>
        <w:pStyle w:val="af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62E19">
        <w:rPr>
          <w:sz w:val="26"/>
          <w:szCs w:val="26"/>
        </w:rPr>
        <w:t>использовать информацию, полученную в качестве аккредитованного журналиста, только в СМИ, которое он представляет;</w:t>
      </w:r>
    </w:p>
    <w:p w:rsidR="00C62E19" w:rsidRPr="00C62E19" w:rsidRDefault="00C62E19" w:rsidP="00982D6B">
      <w:pPr>
        <w:pStyle w:val="af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Style w:val="spfo1"/>
          <w:sz w:val="26"/>
          <w:szCs w:val="26"/>
        </w:rPr>
      </w:pPr>
      <w:r w:rsidRPr="00C62E19">
        <w:rPr>
          <w:sz w:val="26"/>
          <w:szCs w:val="26"/>
        </w:rPr>
        <w:t> придерживаться делового стиля одежды при посещении мероприятий в Думе (не допускаются шорты, майки, спортивные костюмы, а также верхняя одежда).</w:t>
      </w:r>
    </w:p>
    <w:p w:rsidR="0060005A" w:rsidRDefault="0060005A" w:rsidP="00982D6B">
      <w:pPr>
        <w:pStyle w:val="af6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Style w:val="spfo1"/>
          <w:sz w:val="26"/>
          <w:szCs w:val="26"/>
        </w:rPr>
      </w:pPr>
      <w:r w:rsidRPr="00C62E19">
        <w:rPr>
          <w:rStyle w:val="spfo1"/>
          <w:sz w:val="26"/>
          <w:szCs w:val="26"/>
        </w:rPr>
        <w:t xml:space="preserve">соблюдать </w:t>
      </w:r>
      <w:r w:rsidR="00181571" w:rsidRPr="00C62E19">
        <w:rPr>
          <w:rStyle w:val="spfo1"/>
          <w:sz w:val="26"/>
          <w:szCs w:val="26"/>
        </w:rPr>
        <w:t xml:space="preserve">требования </w:t>
      </w:r>
      <w:r w:rsidR="006C1417" w:rsidRPr="00C62E19">
        <w:rPr>
          <w:sz w:val="26"/>
          <w:szCs w:val="26"/>
        </w:rPr>
        <w:t>Закон</w:t>
      </w:r>
      <w:r w:rsidR="00181571" w:rsidRPr="00C62E19">
        <w:rPr>
          <w:sz w:val="26"/>
          <w:szCs w:val="26"/>
        </w:rPr>
        <w:t>а</w:t>
      </w:r>
      <w:r w:rsidR="006C1417" w:rsidRPr="00C62E19">
        <w:rPr>
          <w:sz w:val="26"/>
          <w:szCs w:val="26"/>
        </w:rPr>
        <w:t xml:space="preserve"> «О средствах массовой информации», р</w:t>
      </w:r>
      <w:r w:rsidRPr="00C62E19">
        <w:rPr>
          <w:rStyle w:val="spfo1"/>
          <w:sz w:val="26"/>
          <w:szCs w:val="26"/>
        </w:rPr>
        <w:t>егламент</w:t>
      </w:r>
      <w:r w:rsidR="00181571" w:rsidRPr="00C62E19">
        <w:rPr>
          <w:rStyle w:val="spfo1"/>
          <w:sz w:val="26"/>
          <w:szCs w:val="26"/>
        </w:rPr>
        <w:t>а</w:t>
      </w:r>
      <w:r w:rsidRPr="00C62E19">
        <w:rPr>
          <w:rStyle w:val="spfo1"/>
          <w:sz w:val="26"/>
          <w:szCs w:val="26"/>
        </w:rPr>
        <w:t xml:space="preserve"> Думы</w:t>
      </w:r>
      <w:r w:rsidR="00CF6110" w:rsidRPr="00C62E19">
        <w:rPr>
          <w:rStyle w:val="spfo1"/>
          <w:sz w:val="26"/>
          <w:szCs w:val="26"/>
        </w:rPr>
        <w:t>, Устава городского округа Красноуральск</w:t>
      </w:r>
      <w:r w:rsidRPr="00C62E19">
        <w:rPr>
          <w:rStyle w:val="spfo1"/>
          <w:sz w:val="26"/>
          <w:szCs w:val="26"/>
        </w:rPr>
        <w:t xml:space="preserve"> и настоящего Положения.</w:t>
      </w:r>
    </w:p>
    <w:p w:rsidR="000E0CDB" w:rsidRDefault="000E0CDB" w:rsidP="00156C5B">
      <w:pPr>
        <w:pStyle w:val="af6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B65AB" w:rsidRPr="00C62E19" w:rsidRDefault="000B65AB" w:rsidP="00156C5B">
      <w:pPr>
        <w:pStyle w:val="af6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355FFC" w:rsidRPr="00C2770A" w:rsidRDefault="00355FFC" w:rsidP="00663C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2770A">
        <w:rPr>
          <w:rFonts w:ascii="Times New Roman" w:hAnsi="Times New Roman" w:cs="Times New Roman"/>
          <w:b/>
          <w:sz w:val="26"/>
          <w:szCs w:val="26"/>
        </w:rPr>
        <w:lastRenderedPageBreak/>
        <w:t>Статья 7. Организация и порядок работы с аккредитованными журналистами</w:t>
      </w:r>
    </w:p>
    <w:p w:rsidR="00355FFC" w:rsidRPr="00A5520A" w:rsidRDefault="00355FFC" w:rsidP="00105E3B">
      <w:pPr>
        <w:pStyle w:val="af6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5520A">
        <w:rPr>
          <w:sz w:val="26"/>
          <w:szCs w:val="26"/>
        </w:rPr>
        <w:t>Работники аппарата Думы обеспечивают аккредитованным журналистам надлежащие условия для работы:</w:t>
      </w:r>
    </w:p>
    <w:p w:rsidR="00355FFC" w:rsidRPr="00A5520A" w:rsidRDefault="00355FFC" w:rsidP="00105E3B">
      <w:pPr>
        <w:pStyle w:val="af6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5520A">
        <w:rPr>
          <w:sz w:val="26"/>
          <w:szCs w:val="26"/>
        </w:rPr>
        <w:t>предварительно извещают редакции средств массовой информациио дате, времени и месте проведения мероприятий Думы;</w:t>
      </w:r>
    </w:p>
    <w:p w:rsidR="00355FFC" w:rsidRPr="00A5520A" w:rsidRDefault="00355FFC" w:rsidP="00105E3B">
      <w:pPr>
        <w:pStyle w:val="af6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5520A">
        <w:rPr>
          <w:sz w:val="26"/>
          <w:szCs w:val="26"/>
        </w:rPr>
        <w:t>обеспечивают информационными материалами и документами о работе Думы.</w:t>
      </w:r>
    </w:p>
    <w:p w:rsidR="00105E3B" w:rsidRPr="00105E3B" w:rsidRDefault="00105E3B" w:rsidP="00105E3B">
      <w:pPr>
        <w:pStyle w:val="af9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05E3B">
        <w:rPr>
          <w:sz w:val="26"/>
          <w:szCs w:val="26"/>
        </w:rPr>
        <w:t>Вход аккредитованных журналистов и технического персонала в помещения, где проводится заседание или мероприятие, обеспечивается только перед началом мероприятий и во время перерывов.</w:t>
      </w:r>
    </w:p>
    <w:p w:rsidR="00355FFC" w:rsidRDefault="00355FFC" w:rsidP="00105E3B">
      <w:pPr>
        <w:pStyle w:val="af6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5520A">
        <w:rPr>
          <w:sz w:val="26"/>
          <w:szCs w:val="26"/>
        </w:rPr>
        <w:t xml:space="preserve">Аккредитованные журналисты работают на заседании Думы на специально отведенных для них местах. Телевизионные операторы и фотокорреспонденты в течение первых </w:t>
      </w:r>
      <w:r w:rsidR="007614AE">
        <w:rPr>
          <w:sz w:val="26"/>
          <w:szCs w:val="26"/>
        </w:rPr>
        <w:t>5</w:t>
      </w:r>
      <w:r w:rsidRPr="00A5520A">
        <w:rPr>
          <w:sz w:val="26"/>
          <w:szCs w:val="26"/>
        </w:rPr>
        <w:t xml:space="preserve"> минут с момента начала заседания могут свободно перемещаться по залу для выбора точек съемки, затем они располагаются в стороне зала, противоположной месту размещения председательствующего, и до окончания заседания их перемещения по залу не допускаются.</w:t>
      </w:r>
    </w:p>
    <w:p w:rsidR="00355FFC" w:rsidRPr="00663C2E" w:rsidRDefault="00355FFC" w:rsidP="00663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5FFC" w:rsidRPr="00A5520A" w:rsidRDefault="00355FFC" w:rsidP="00663C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5520A">
        <w:rPr>
          <w:rFonts w:ascii="Times New Roman" w:hAnsi="Times New Roman" w:cs="Times New Roman"/>
          <w:b/>
          <w:sz w:val="26"/>
          <w:szCs w:val="26"/>
        </w:rPr>
        <w:t>Статья 8. Отказ в аккредитации</w:t>
      </w:r>
    </w:p>
    <w:p w:rsidR="00355FFC" w:rsidRPr="007614AE" w:rsidRDefault="00355FFC" w:rsidP="00237EFA">
      <w:pPr>
        <w:pStyle w:val="af6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614AE">
        <w:rPr>
          <w:sz w:val="26"/>
          <w:szCs w:val="26"/>
        </w:rPr>
        <w:t>В аккредитации может быть отказано:</w:t>
      </w:r>
    </w:p>
    <w:p w:rsidR="00355FFC" w:rsidRPr="007614AE" w:rsidRDefault="00355FFC" w:rsidP="00105E3B">
      <w:pPr>
        <w:pStyle w:val="af6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614AE">
        <w:rPr>
          <w:sz w:val="26"/>
          <w:szCs w:val="26"/>
        </w:rPr>
        <w:t>средствам массовой информации, которые по роду своей деятельности являются специализированными (рекламными, справочными, эротическими);</w:t>
      </w:r>
    </w:p>
    <w:p w:rsidR="00355FFC" w:rsidRPr="007614AE" w:rsidRDefault="00355FFC" w:rsidP="00105E3B">
      <w:pPr>
        <w:pStyle w:val="af6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614AE">
        <w:rPr>
          <w:sz w:val="26"/>
          <w:szCs w:val="26"/>
        </w:rPr>
        <w:t>средствам массовой информации, предоставившим для оформления аккредитации ненадлежащим образом оформленные документы (заяв</w:t>
      </w:r>
      <w:r w:rsidR="00A5520A" w:rsidRPr="007614AE">
        <w:rPr>
          <w:sz w:val="26"/>
          <w:szCs w:val="26"/>
        </w:rPr>
        <w:t>ление</w:t>
      </w:r>
      <w:r w:rsidRPr="007614AE">
        <w:rPr>
          <w:sz w:val="26"/>
          <w:szCs w:val="26"/>
        </w:rPr>
        <w:t xml:space="preserve"> и приложени</w:t>
      </w:r>
      <w:r w:rsidR="00A5520A" w:rsidRPr="007614AE">
        <w:rPr>
          <w:sz w:val="26"/>
          <w:szCs w:val="26"/>
        </w:rPr>
        <w:t>й</w:t>
      </w:r>
      <w:r w:rsidRPr="007614AE">
        <w:rPr>
          <w:sz w:val="26"/>
          <w:szCs w:val="26"/>
        </w:rPr>
        <w:t xml:space="preserve"> к </w:t>
      </w:r>
      <w:r w:rsidR="00A5520A" w:rsidRPr="007614AE">
        <w:rPr>
          <w:sz w:val="26"/>
          <w:szCs w:val="26"/>
        </w:rPr>
        <w:t>нему)</w:t>
      </w:r>
      <w:r w:rsidRPr="007614AE">
        <w:rPr>
          <w:sz w:val="26"/>
          <w:szCs w:val="26"/>
        </w:rPr>
        <w:t>;</w:t>
      </w:r>
    </w:p>
    <w:p w:rsidR="00355FFC" w:rsidRPr="007614AE" w:rsidRDefault="00355FFC" w:rsidP="00105E3B">
      <w:pPr>
        <w:pStyle w:val="af6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614AE">
        <w:rPr>
          <w:sz w:val="26"/>
          <w:szCs w:val="26"/>
        </w:rPr>
        <w:t>средствам массовой информации, представившим для оформления аккредитации документы, содержащие не соответствующие действительности сведения.</w:t>
      </w:r>
    </w:p>
    <w:p w:rsidR="00355FFC" w:rsidRPr="007614AE" w:rsidRDefault="005E1B9F" w:rsidP="006C1417">
      <w:pPr>
        <w:pStyle w:val="af6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614AE">
        <w:rPr>
          <w:sz w:val="26"/>
          <w:szCs w:val="26"/>
        </w:rPr>
        <w:t xml:space="preserve">Решение </w:t>
      </w:r>
      <w:r w:rsidR="007614AE" w:rsidRPr="007614AE">
        <w:rPr>
          <w:sz w:val="26"/>
          <w:szCs w:val="26"/>
        </w:rPr>
        <w:t>и уведомление</w:t>
      </w:r>
      <w:r w:rsidR="00355FFC" w:rsidRPr="007614AE">
        <w:rPr>
          <w:sz w:val="26"/>
          <w:szCs w:val="26"/>
        </w:rPr>
        <w:t xml:space="preserve"> об отказе в аккредитации, оформляется и порядке, предусмотренном </w:t>
      </w:r>
      <w:hyperlink w:anchor="P66" w:history="1">
        <w:r w:rsidR="00A5520A" w:rsidRPr="007614AE">
          <w:rPr>
            <w:sz w:val="26"/>
            <w:szCs w:val="26"/>
          </w:rPr>
          <w:t xml:space="preserve">подпунктом </w:t>
        </w:r>
        <w:r w:rsidR="00141144" w:rsidRPr="007614AE">
          <w:rPr>
            <w:sz w:val="26"/>
            <w:szCs w:val="26"/>
          </w:rPr>
          <w:t>один</w:t>
        </w:r>
        <w:r w:rsidR="00355FFC" w:rsidRPr="007614AE">
          <w:rPr>
            <w:sz w:val="26"/>
            <w:szCs w:val="26"/>
          </w:rPr>
          <w:t xml:space="preserve"> пункта 5 статьи 3</w:t>
        </w:r>
      </w:hyperlink>
      <w:r w:rsidR="00355FFC" w:rsidRPr="007614AE">
        <w:rPr>
          <w:sz w:val="26"/>
          <w:szCs w:val="26"/>
        </w:rPr>
        <w:t xml:space="preserve"> настоящего Положения.</w:t>
      </w:r>
    </w:p>
    <w:p w:rsidR="00355FFC" w:rsidRPr="007614AE" w:rsidRDefault="00355FFC" w:rsidP="00237EFA">
      <w:pPr>
        <w:pStyle w:val="af6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614AE">
        <w:rPr>
          <w:sz w:val="26"/>
          <w:szCs w:val="26"/>
        </w:rPr>
        <w:t>В решении должна быть указана причина, по которой отказано в аккредитации, дата принятия решения. Обжалование решения об отказе в аккредитации происходит в соответствии с действующим законодательством Российской Федерации.</w:t>
      </w:r>
    </w:p>
    <w:p w:rsidR="00355FFC" w:rsidRPr="00237EFA" w:rsidRDefault="00355FFC" w:rsidP="00237EFA">
      <w:pPr>
        <w:pStyle w:val="af6"/>
        <w:tabs>
          <w:tab w:val="left" w:pos="1134"/>
        </w:tabs>
        <w:ind w:firstLine="709"/>
        <w:jc w:val="both"/>
      </w:pPr>
    </w:p>
    <w:p w:rsidR="00E97E88" w:rsidRPr="000D5AED" w:rsidRDefault="00E97E88" w:rsidP="000D5AED">
      <w:pPr>
        <w:pStyle w:val="af6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0D5AED">
        <w:rPr>
          <w:b/>
          <w:sz w:val="26"/>
          <w:szCs w:val="26"/>
        </w:rPr>
        <w:t>Статья 9. Прекращение и лишение и аккредитации</w:t>
      </w:r>
    </w:p>
    <w:p w:rsidR="00E97E88" w:rsidRDefault="00E97E88" w:rsidP="000D5AED">
      <w:pPr>
        <w:pStyle w:val="af6"/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97E88">
        <w:rPr>
          <w:sz w:val="26"/>
          <w:szCs w:val="26"/>
        </w:rPr>
        <w:t xml:space="preserve">Аккредитация журналиста при Думе прекращается </w:t>
      </w:r>
      <w:r w:rsidR="001D68C3">
        <w:rPr>
          <w:sz w:val="26"/>
          <w:szCs w:val="26"/>
        </w:rPr>
        <w:t>решением</w:t>
      </w:r>
      <w:r>
        <w:rPr>
          <w:sz w:val="26"/>
          <w:szCs w:val="26"/>
        </w:rPr>
        <w:t xml:space="preserve"> Думы</w:t>
      </w:r>
      <w:r w:rsidRPr="00E97E88">
        <w:rPr>
          <w:sz w:val="26"/>
          <w:szCs w:val="26"/>
        </w:rPr>
        <w:t xml:space="preserve"> в случаях:</w:t>
      </w:r>
    </w:p>
    <w:p w:rsidR="00E97E88" w:rsidRDefault="00E97E88" w:rsidP="000D5AED">
      <w:pPr>
        <w:pStyle w:val="af6"/>
        <w:numPr>
          <w:ilvl w:val="1"/>
          <w:numId w:val="4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97E88">
        <w:rPr>
          <w:sz w:val="26"/>
          <w:szCs w:val="26"/>
        </w:rPr>
        <w:t>увольнения аккредитованного журналиста или его отзыва по решению</w:t>
      </w:r>
      <w:r>
        <w:rPr>
          <w:sz w:val="26"/>
          <w:szCs w:val="26"/>
        </w:rPr>
        <w:t xml:space="preserve"> руководителя редакции СМИ; </w:t>
      </w:r>
    </w:p>
    <w:p w:rsidR="00E97E88" w:rsidRDefault="00E97E88" w:rsidP="000D5AED">
      <w:pPr>
        <w:pStyle w:val="af6"/>
        <w:numPr>
          <w:ilvl w:val="1"/>
          <w:numId w:val="4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97E88">
        <w:rPr>
          <w:sz w:val="26"/>
          <w:szCs w:val="26"/>
        </w:rPr>
        <w:t>прекращения или приостановления деятельности СМИ, которое представляе</w:t>
      </w:r>
      <w:r>
        <w:rPr>
          <w:sz w:val="26"/>
          <w:szCs w:val="26"/>
        </w:rPr>
        <w:t>т аккредитованный журналист;</w:t>
      </w:r>
    </w:p>
    <w:p w:rsidR="00E97E88" w:rsidRDefault="00E97E88" w:rsidP="000D5AED">
      <w:pPr>
        <w:pStyle w:val="af6"/>
        <w:numPr>
          <w:ilvl w:val="1"/>
          <w:numId w:val="4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97E88">
        <w:rPr>
          <w:sz w:val="26"/>
          <w:szCs w:val="26"/>
        </w:rPr>
        <w:t>принятия главным редактором СМИ решения об отстранении журналиста от освещения деятельности Думы и (или) его зам</w:t>
      </w:r>
      <w:r>
        <w:rPr>
          <w:sz w:val="26"/>
          <w:szCs w:val="26"/>
        </w:rPr>
        <w:t>ене (далее – отзыв журналиста).</w:t>
      </w:r>
    </w:p>
    <w:p w:rsidR="00E97E88" w:rsidRDefault="00E97E88" w:rsidP="000D5AED">
      <w:pPr>
        <w:pStyle w:val="af6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97E88">
        <w:rPr>
          <w:sz w:val="26"/>
          <w:szCs w:val="26"/>
        </w:rPr>
        <w:t>В указанных случаях редакция СМИ в течение трех рабочих дней со дня, следующего за днем наступления соответствующего основания, обязана направить письмо на имя главы города, в котором указать причи</w:t>
      </w:r>
      <w:r>
        <w:rPr>
          <w:sz w:val="26"/>
          <w:szCs w:val="26"/>
        </w:rPr>
        <w:t>ны прекращения аккредитации.</w:t>
      </w:r>
    </w:p>
    <w:p w:rsidR="00E97E88" w:rsidRDefault="00E97E88" w:rsidP="000D5AED">
      <w:pPr>
        <w:pStyle w:val="af6"/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Журналист, аккредитованный при </w:t>
      </w:r>
      <w:r w:rsidRPr="00E97E88">
        <w:rPr>
          <w:sz w:val="26"/>
          <w:szCs w:val="26"/>
        </w:rPr>
        <w:t>Думе, может быть лишен аккредитации в следующих случаях:</w:t>
      </w:r>
    </w:p>
    <w:p w:rsidR="000D5AED" w:rsidRPr="007614AE" w:rsidRDefault="00E97E88" w:rsidP="000D5AED">
      <w:pPr>
        <w:pStyle w:val="af6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7614AE">
        <w:rPr>
          <w:sz w:val="25"/>
          <w:szCs w:val="25"/>
        </w:rPr>
        <w:lastRenderedPageBreak/>
        <w:t>неоднократного нарушения обязанностей аккредитованных журналистов, предусмотренных</w:t>
      </w:r>
      <w:r w:rsidR="000D5AED" w:rsidRPr="007614AE">
        <w:rPr>
          <w:sz w:val="25"/>
          <w:szCs w:val="25"/>
        </w:rPr>
        <w:t xml:space="preserve"> пунктом 2 </w:t>
      </w:r>
      <w:r w:rsidRPr="007614AE">
        <w:rPr>
          <w:sz w:val="25"/>
          <w:szCs w:val="25"/>
        </w:rPr>
        <w:t>стать</w:t>
      </w:r>
      <w:r w:rsidR="000D5AED" w:rsidRPr="007614AE">
        <w:rPr>
          <w:sz w:val="25"/>
          <w:szCs w:val="25"/>
        </w:rPr>
        <w:t>и 6</w:t>
      </w:r>
      <w:r w:rsidRPr="007614AE">
        <w:rPr>
          <w:sz w:val="25"/>
          <w:szCs w:val="25"/>
        </w:rPr>
        <w:t xml:space="preserve"> настоящего Положения. </w:t>
      </w:r>
    </w:p>
    <w:p w:rsidR="00E97E88" w:rsidRPr="007614AE" w:rsidRDefault="00E97E88" w:rsidP="000D5AED">
      <w:pPr>
        <w:pStyle w:val="af6"/>
        <w:tabs>
          <w:tab w:val="left" w:pos="1134"/>
        </w:tabs>
        <w:ind w:firstLine="709"/>
        <w:jc w:val="both"/>
        <w:rPr>
          <w:sz w:val="25"/>
          <w:szCs w:val="25"/>
        </w:rPr>
      </w:pPr>
      <w:r w:rsidRPr="007614AE">
        <w:rPr>
          <w:sz w:val="25"/>
          <w:szCs w:val="25"/>
        </w:rPr>
        <w:t xml:space="preserve">Под неоднократным нарушением обязанностей, указанных в настоящем пункте, понимается два и более нарушения обязанностей аккредитованных журналистов, предусмотренных </w:t>
      </w:r>
      <w:r w:rsidR="000D5AED" w:rsidRPr="007614AE">
        <w:rPr>
          <w:sz w:val="25"/>
          <w:szCs w:val="25"/>
        </w:rPr>
        <w:t>пунктом 2</w:t>
      </w:r>
      <w:r w:rsidRPr="007614AE">
        <w:rPr>
          <w:sz w:val="25"/>
          <w:szCs w:val="25"/>
        </w:rPr>
        <w:t>стать</w:t>
      </w:r>
      <w:r w:rsidR="000D5AED" w:rsidRPr="007614AE">
        <w:rPr>
          <w:sz w:val="25"/>
          <w:szCs w:val="25"/>
        </w:rPr>
        <w:t>и6</w:t>
      </w:r>
      <w:r w:rsidRPr="007614AE">
        <w:rPr>
          <w:sz w:val="25"/>
          <w:szCs w:val="25"/>
        </w:rPr>
        <w:t xml:space="preserve"> настоящего Положения; </w:t>
      </w:r>
    </w:p>
    <w:p w:rsidR="001B2944" w:rsidRPr="007614AE" w:rsidRDefault="00E97E88" w:rsidP="001B2944">
      <w:pPr>
        <w:pStyle w:val="af6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7614AE">
        <w:rPr>
          <w:sz w:val="25"/>
          <w:szCs w:val="25"/>
        </w:rPr>
        <w:t>нарушения журналистом правил общественного порядка в помещении, занимаемом Думой</w:t>
      </w:r>
      <w:r w:rsidR="000D5AED" w:rsidRPr="007614AE">
        <w:rPr>
          <w:sz w:val="25"/>
          <w:szCs w:val="25"/>
        </w:rPr>
        <w:t>, или в зале заседания</w:t>
      </w:r>
      <w:r w:rsidRPr="007614AE">
        <w:rPr>
          <w:sz w:val="25"/>
          <w:szCs w:val="25"/>
        </w:rPr>
        <w:t>;</w:t>
      </w:r>
    </w:p>
    <w:p w:rsidR="00E97E88" w:rsidRPr="007614AE" w:rsidRDefault="00E97E88" w:rsidP="001B2944">
      <w:pPr>
        <w:pStyle w:val="af6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7614AE">
        <w:rPr>
          <w:sz w:val="25"/>
          <w:szCs w:val="25"/>
        </w:rPr>
        <w:t xml:space="preserve">в случае распространения журналистом СМИ или его редакцией не соответствующих действительности сведений, а также сведений, порочащих деловую репутацию Думы, честь и достоинство депутатов и </w:t>
      </w:r>
      <w:r w:rsidR="000D5AED" w:rsidRPr="007614AE">
        <w:rPr>
          <w:sz w:val="25"/>
          <w:szCs w:val="25"/>
        </w:rPr>
        <w:t>работников</w:t>
      </w:r>
      <w:r w:rsidRPr="007614AE">
        <w:rPr>
          <w:sz w:val="25"/>
          <w:szCs w:val="25"/>
        </w:rPr>
        <w:t xml:space="preserve"> Думы</w:t>
      </w:r>
      <w:r w:rsidR="001B2944" w:rsidRPr="007614AE">
        <w:rPr>
          <w:sz w:val="25"/>
          <w:szCs w:val="25"/>
        </w:rPr>
        <w:t>, что подтверждено вступившим в законную силу решением суда.</w:t>
      </w:r>
    </w:p>
    <w:p w:rsidR="000D5AED" w:rsidRPr="007614AE" w:rsidRDefault="00E97E88" w:rsidP="000D5AED">
      <w:pPr>
        <w:pStyle w:val="af6"/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7614AE">
        <w:rPr>
          <w:sz w:val="25"/>
          <w:szCs w:val="25"/>
        </w:rPr>
        <w:t xml:space="preserve">Нарушения фиксируются работниками аппарата Думы, о чем они сообщают в письменной форме председателю </w:t>
      </w:r>
      <w:r w:rsidR="000D5AED" w:rsidRPr="007614AE">
        <w:rPr>
          <w:sz w:val="25"/>
          <w:szCs w:val="25"/>
        </w:rPr>
        <w:t>Д</w:t>
      </w:r>
      <w:r w:rsidRPr="007614AE">
        <w:rPr>
          <w:sz w:val="25"/>
          <w:szCs w:val="25"/>
        </w:rPr>
        <w:t xml:space="preserve">умы. </w:t>
      </w:r>
    </w:p>
    <w:p w:rsidR="005E1B9F" w:rsidRPr="007614AE" w:rsidRDefault="00E97E88" w:rsidP="000D5AED">
      <w:pPr>
        <w:pStyle w:val="af6"/>
        <w:tabs>
          <w:tab w:val="left" w:pos="1134"/>
        </w:tabs>
        <w:ind w:firstLine="709"/>
        <w:jc w:val="both"/>
        <w:rPr>
          <w:sz w:val="25"/>
          <w:szCs w:val="25"/>
        </w:rPr>
      </w:pPr>
      <w:r w:rsidRPr="007614AE">
        <w:rPr>
          <w:sz w:val="25"/>
          <w:szCs w:val="25"/>
        </w:rPr>
        <w:t>Председатель Думы направляет полученные сведения о нарушениях журналистом требований настоящего Положения в постоянную комисси</w:t>
      </w:r>
      <w:r w:rsidR="001B2944" w:rsidRPr="007614AE">
        <w:rPr>
          <w:sz w:val="25"/>
          <w:szCs w:val="25"/>
        </w:rPr>
        <w:t>ю</w:t>
      </w:r>
      <w:r w:rsidRPr="007614AE">
        <w:rPr>
          <w:sz w:val="25"/>
          <w:szCs w:val="25"/>
        </w:rPr>
        <w:t xml:space="preserve"> Думы по законодательству и местному самоуправлению, которая рассматривает поступившую информацию с привлечением заинтересованных</w:t>
      </w:r>
      <w:r w:rsidR="005E1B9F" w:rsidRPr="007614AE">
        <w:rPr>
          <w:sz w:val="25"/>
          <w:szCs w:val="25"/>
        </w:rPr>
        <w:t xml:space="preserve"> лиц, в том числе журналиста.</w:t>
      </w:r>
    </w:p>
    <w:p w:rsidR="00E97E88" w:rsidRPr="007614AE" w:rsidRDefault="005E1B9F" w:rsidP="000D5AED">
      <w:pPr>
        <w:pStyle w:val="af6"/>
        <w:tabs>
          <w:tab w:val="left" w:pos="1134"/>
        </w:tabs>
        <w:ind w:firstLine="709"/>
        <w:jc w:val="both"/>
        <w:rPr>
          <w:sz w:val="25"/>
          <w:szCs w:val="25"/>
        </w:rPr>
      </w:pPr>
      <w:r w:rsidRPr="007614AE">
        <w:rPr>
          <w:sz w:val="25"/>
          <w:szCs w:val="25"/>
        </w:rPr>
        <w:t>В</w:t>
      </w:r>
      <w:r w:rsidR="00E97E88" w:rsidRPr="007614AE">
        <w:rPr>
          <w:sz w:val="25"/>
          <w:szCs w:val="25"/>
        </w:rPr>
        <w:t xml:space="preserve"> случае подтверждения информации о совершении журналистом нарушений, рекомендует председателю Думы вынести журналисту предупреждение о недопустимости нарушений обязанностей, установленны</w:t>
      </w:r>
      <w:r w:rsidR="000D5AED" w:rsidRPr="007614AE">
        <w:rPr>
          <w:sz w:val="25"/>
          <w:szCs w:val="25"/>
        </w:rPr>
        <w:t>х</w:t>
      </w:r>
      <w:r w:rsidR="00E97E88" w:rsidRPr="007614AE">
        <w:rPr>
          <w:sz w:val="25"/>
          <w:szCs w:val="25"/>
        </w:rPr>
        <w:t xml:space="preserve"> настоящим Положением (далее – предупреждение).</w:t>
      </w:r>
    </w:p>
    <w:p w:rsidR="000D5AED" w:rsidRPr="007614AE" w:rsidRDefault="00E97E88" w:rsidP="000D5AED">
      <w:pPr>
        <w:pStyle w:val="af6"/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7614AE">
        <w:rPr>
          <w:sz w:val="25"/>
          <w:szCs w:val="25"/>
        </w:rPr>
        <w:t xml:space="preserve">На основании указанных рекомендаций председатель Думы издает распоряжение о вынесении журналисту предупреждения. </w:t>
      </w:r>
      <w:r w:rsidR="000D5AED" w:rsidRPr="007614AE">
        <w:rPr>
          <w:sz w:val="25"/>
          <w:szCs w:val="25"/>
        </w:rPr>
        <w:t>У</w:t>
      </w:r>
      <w:r w:rsidRPr="007614AE">
        <w:rPr>
          <w:sz w:val="25"/>
          <w:szCs w:val="25"/>
        </w:rPr>
        <w:t>казанное распоряжение доводится до сведения</w:t>
      </w:r>
      <w:r w:rsidR="000D5AED" w:rsidRPr="007614AE">
        <w:rPr>
          <w:sz w:val="25"/>
          <w:szCs w:val="25"/>
        </w:rPr>
        <w:t xml:space="preserve"> журналиста.</w:t>
      </w:r>
    </w:p>
    <w:p w:rsidR="000D5AED" w:rsidRPr="007614AE" w:rsidRDefault="00E97E88" w:rsidP="000D5AED">
      <w:pPr>
        <w:pStyle w:val="af6"/>
        <w:tabs>
          <w:tab w:val="left" w:pos="1134"/>
        </w:tabs>
        <w:ind w:firstLine="709"/>
        <w:jc w:val="both"/>
        <w:rPr>
          <w:sz w:val="25"/>
          <w:szCs w:val="25"/>
        </w:rPr>
      </w:pPr>
      <w:r w:rsidRPr="007614AE">
        <w:rPr>
          <w:sz w:val="25"/>
          <w:szCs w:val="25"/>
        </w:rPr>
        <w:t xml:space="preserve">Журналист считается </w:t>
      </w:r>
      <w:r w:rsidR="007614AE" w:rsidRPr="007614AE">
        <w:rPr>
          <w:sz w:val="25"/>
          <w:szCs w:val="25"/>
        </w:rPr>
        <w:t>надлежащим образом,</w:t>
      </w:r>
      <w:r w:rsidRPr="007614AE">
        <w:rPr>
          <w:sz w:val="25"/>
          <w:szCs w:val="25"/>
        </w:rPr>
        <w:t xml:space="preserve"> оповещенным о вынесенном в его адрес предупреждении в случае отправки сообщения на номер факса или электронный адрес журналиста или редакции СМИ, указанных в заяв</w:t>
      </w:r>
      <w:r w:rsidR="001B2944" w:rsidRPr="007614AE">
        <w:rPr>
          <w:sz w:val="25"/>
          <w:szCs w:val="25"/>
        </w:rPr>
        <w:t>лении</w:t>
      </w:r>
      <w:r w:rsidRPr="007614AE">
        <w:rPr>
          <w:sz w:val="25"/>
          <w:szCs w:val="25"/>
        </w:rPr>
        <w:t xml:space="preserve"> на аккредитацию. Все предупреждения и информация об оповещении журналиста фиксируются в </w:t>
      </w:r>
      <w:r w:rsidR="001B2944" w:rsidRPr="007614AE">
        <w:rPr>
          <w:sz w:val="25"/>
          <w:szCs w:val="25"/>
        </w:rPr>
        <w:t>журнале</w:t>
      </w:r>
      <w:r w:rsidRPr="007614AE">
        <w:rPr>
          <w:sz w:val="25"/>
          <w:szCs w:val="25"/>
        </w:rPr>
        <w:t xml:space="preserve"> учета ак</w:t>
      </w:r>
      <w:r w:rsidR="000D5AED" w:rsidRPr="007614AE">
        <w:rPr>
          <w:sz w:val="25"/>
          <w:szCs w:val="25"/>
        </w:rPr>
        <w:t xml:space="preserve">кредитационных </w:t>
      </w:r>
      <w:r w:rsidR="001B2944" w:rsidRPr="007614AE">
        <w:rPr>
          <w:sz w:val="25"/>
          <w:szCs w:val="25"/>
        </w:rPr>
        <w:t>карточек</w:t>
      </w:r>
      <w:r w:rsidR="000D5AED" w:rsidRPr="007614AE">
        <w:rPr>
          <w:sz w:val="25"/>
          <w:szCs w:val="25"/>
        </w:rPr>
        <w:t>.</w:t>
      </w:r>
    </w:p>
    <w:p w:rsidR="000D5AED" w:rsidRPr="007614AE" w:rsidRDefault="00E97E88" w:rsidP="000D5AED">
      <w:pPr>
        <w:pStyle w:val="af6"/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7614AE">
        <w:rPr>
          <w:sz w:val="25"/>
          <w:szCs w:val="25"/>
        </w:rPr>
        <w:t xml:space="preserve">Решение о лишении журналиста аккредитации или о прекращении аккредитации принимается </w:t>
      </w:r>
      <w:r w:rsidR="000D5AED" w:rsidRPr="007614AE">
        <w:rPr>
          <w:sz w:val="25"/>
          <w:szCs w:val="25"/>
        </w:rPr>
        <w:t>решением Думы</w:t>
      </w:r>
      <w:r w:rsidRPr="007614AE">
        <w:rPr>
          <w:sz w:val="25"/>
          <w:szCs w:val="25"/>
        </w:rPr>
        <w:t xml:space="preserve"> на основании информации, подготовленной </w:t>
      </w:r>
      <w:r w:rsidR="000D5AED" w:rsidRPr="007614AE">
        <w:rPr>
          <w:sz w:val="25"/>
          <w:szCs w:val="25"/>
        </w:rPr>
        <w:t>работниками аппарата Думы</w:t>
      </w:r>
      <w:r w:rsidRPr="007614AE">
        <w:rPr>
          <w:sz w:val="25"/>
          <w:szCs w:val="25"/>
        </w:rPr>
        <w:t xml:space="preserve">. </w:t>
      </w:r>
    </w:p>
    <w:p w:rsidR="000D5AED" w:rsidRPr="007614AE" w:rsidRDefault="00E97E88" w:rsidP="000D5AED">
      <w:pPr>
        <w:pStyle w:val="af6"/>
        <w:tabs>
          <w:tab w:val="left" w:pos="1134"/>
        </w:tabs>
        <w:ind w:firstLine="709"/>
        <w:jc w:val="both"/>
        <w:rPr>
          <w:sz w:val="25"/>
          <w:szCs w:val="25"/>
        </w:rPr>
      </w:pPr>
      <w:r w:rsidRPr="007614AE">
        <w:rPr>
          <w:sz w:val="25"/>
          <w:szCs w:val="25"/>
        </w:rPr>
        <w:t>О принятом решении</w:t>
      </w:r>
      <w:r w:rsidR="001D68C3" w:rsidRPr="007614AE">
        <w:rPr>
          <w:sz w:val="25"/>
          <w:szCs w:val="25"/>
        </w:rPr>
        <w:t xml:space="preserve">, с указанием причин уведомляются в письменной форме журналист и </w:t>
      </w:r>
      <w:r w:rsidRPr="007614AE">
        <w:rPr>
          <w:sz w:val="25"/>
          <w:szCs w:val="25"/>
        </w:rPr>
        <w:t>редакция СМИ, которую представляет журналист, после чего аккредитационн</w:t>
      </w:r>
      <w:r w:rsidR="001B2944" w:rsidRPr="007614AE">
        <w:rPr>
          <w:sz w:val="25"/>
          <w:szCs w:val="25"/>
        </w:rPr>
        <w:t>ая карточка</w:t>
      </w:r>
      <w:r w:rsidR="000D5AED" w:rsidRPr="007614AE">
        <w:rPr>
          <w:sz w:val="25"/>
          <w:szCs w:val="25"/>
        </w:rPr>
        <w:t xml:space="preserve"> считается недействительн</w:t>
      </w:r>
      <w:r w:rsidR="001B2944" w:rsidRPr="007614AE">
        <w:rPr>
          <w:sz w:val="25"/>
          <w:szCs w:val="25"/>
        </w:rPr>
        <w:t>ой</w:t>
      </w:r>
      <w:r w:rsidR="000D5AED" w:rsidRPr="007614AE">
        <w:rPr>
          <w:sz w:val="25"/>
          <w:szCs w:val="25"/>
        </w:rPr>
        <w:t>.</w:t>
      </w:r>
    </w:p>
    <w:p w:rsidR="000D5AED" w:rsidRPr="007614AE" w:rsidRDefault="00E97E88" w:rsidP="000D5AED">
      <w:pPr>
        <w:pStyle w:val="af6"/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7614AE">
        <w:rPr>
          <w:sz w:val="25"/>
          <w:szCs w:val="25"/>
        </w:rPr>
        <w:t>Восстановление аккредитации журналисту, который был лишен аккредитации за нарушение правил, установленных настоящи</w:t>
      </w:r>
      <w:r w:rsidR="000D5AED" w:rsidRPr="007614AE">
        <w:rPr>
          <w:sz w:val="25"/>
          <w:szCs w:val="25"/>
        </w:rPr>
        <w:t>м Положением,</w:t>
      </w:r>
      <w:r w:rsidR="001D68C3" w:rsidRPr="007614AE">
        <w:rPr>
          <w:sz w:val="25"/>
          <w:szCs w:val="25"/>
        </w:rPr>
        <w:t xml:space="preserve"> до окончания </w:t>
      </w:r>
      <w:r w:rsidR="001B2944" w:rsidRPr="007614AE">
        <w:rPr>
          <w:sz w:val="25"/>
          <w:szCs w:val="25"/>
        </w:rPr>
        <w:t xml:space="preserve">срока </w:t>
      </w:r>
      <w:r w:rsidR="001D68C3" w:rsidRPr="007614AE">
        <w:rPr>
          <w:sz w:val="25"/>
          <w:szCs w:val="25"/>
        </w:rPr>
        <w:t xml:space="preserve">полномочий Думы </w:t>
      </w:r>
      <w:r w:rsidR="000D5AED" w:rsidRPr="007614AE">
        <w:rPr>
          <w:sz w:val="25"/>
          <w:szCs w:val="25"/>
        </w:rPr>
        <w:t>не допускается.</w:t>
      </w:r>
    </w:p>
    <w:p w:rsidR="000D5AED" w:rsidRPr="007614AE" w:rsidRDefault="00E97E88" w:rsidP="000D5AED">
      <w:pPr>
        <w:pStyle w:val="af6"/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7614AE">
        <w:rPr>
          <w:sz w:val="25"/>
          <w:szCs w:val="25"/>
        </w:rPr>
        <w:t>Обжалование решения об отказе в аккредитации или о лишении аккредитации осуществляется в соответствии со статьей 61 Закона «О ср</w:t>
      </w:r>
      <w:r w:rsidR="000D5AED" w:rsidRPr="007614AE">
        <w:rPr>
          <w:sz w:val="25"/>
          <w:szCs w:val="25"/>
        </w:rPr>
        <w:t>едствах массовой информации».</w:t>
      </w:r>
    </w:p>
    <w:p w:rsidR="001D68C3" w:rsidRPr="007614AE" w:rsidRDefault="00E97E88" w:rsidP="000D5AED">
      <w:pPr>
        <w:pStyle w:val="af6"/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7614AE">
        <w:rPr>
          <w:sz w:val="25"/>
          <w:szCs w:val="25"/>
        </w:rPr>
        <w:t xml:space="preserve">В порядке досудебного разбирательства в случае отказа в аккредитации или лишения аккредитации представитель редакции СМИ может обратиться в письменной форме к </w:t>
      </w:r>
      <w:r w:rsidR="000D5AED" w:rsidRPr="007614AE">
        <w:rPr>
          <w:sz w:val="25"/>
          <w:szCs w:val="25"/>
        </w:rPr>
        <w:t>председателю Думы</w:t>
      </w:r>
      <w:r w:rsidRPr="007614AE">
        <w:rPr>
          <w:sz w:val="25"/>
          <w:szCs w:val="25"/>
        </w:rPr>
        <w:t xml:space="preserve"> с заявлением о сохранении аккредитации. </w:t>
      </w:r>
    </w:p>
    <w:p w:rsidR="00E97E88" w:rsidRPr="007614AE" w:rsidRDefault="00E97E88" w:rsidP="001D68C3">
      <w:pPr>
        <w:pStyle w:val="af6"/>
        <w:tabs>
          <w:tab w:val="left" w:pos="1134"/>
        </w:tabs>
        <w:ind w:firstLine="709"/>
        <w:jc w:val="both"/>
        <w:rPr>
          <w:sz w:val="25"/>
          <w:szCs w:val="25"/>
        </w:rPr>
      </w:pPr>
      <w:r w:rsidRPr="007614AE">
        <w:rPr>
          <w:sz w:val="25"/>
          <w:szCs w:val="25"/>
        </w:rPr>
        <w:t xml:space="preserve">Поступившее обращение направляется для рассмотрения в </w:t>
      </w:r>
      <w:r w:rsidR="000D5AED" w:rsidRPr="007614AE">
        <w:rPr>
          <w:sz w:val="25"/>
          <w:szCs w:val="25"/>
        </w:rPr>
        <w:t>постоянную комисси</w:t>
      </w:r>
      <w:r w:rsidR="001D68C3" w:rsidRPr="007614AE">
        <w:rPr>
          <w:sz w:val="25"/>
          <w:szCs w:val="25"/>
        </w:rPr>
        <w:t>ю</w:t>
      </w:r>
      <w:r w:rsidR="000D5AED" w:rsidRPr="007614AE">
        <w:rPr>
          <w:sz w:val="25"/>
          <w:szCs w:val="25"/>
        </w:rPr>
        <w:t xml:space="preserve"> Думы по законодательству и местному самоуправлению</w:t>
      </w:r>
      <w:r w:rsidRPr="007614AE">
        <w:rPr>
          <w:sz w:val="25"/>
          <w:szCs w:val="25"/>
        </w:rPr>
        <w:t xml:space="preserve">. С учетом </w:t>
      </w:r>
      <w:r w:rsidR="000D5AED" w:rsidRPr="007614AE">
        <w:rPr>
          <w:sz w:val="25"/>
          <w:szCs w:val="25"/>
        </w:rPr>
        <w:t>решения постоянной комиссии Думы по законодательству и местному самоуправлению</w:t>
      </w:r>
      <w:r w:rsidRPr="007614AE">
        <w:rPr>
          <w:sz w:val="25"/>
          <w:szCs w:val="25"/>
        </w:rPr>
        <w:t xml:space="preserve">, </w:t>
      </w:r>
      <w:r w:rsidR="000D5AED" w:rsidRPr="007614AE">
        <w:rPr>
          <w:sz w:val="25"/>
          <w:szCs w:val="25"/>
        </w:rPr>
        <w:t>председатель Думы</w:t>
      </w:r>
      <w:r w:rsidRPr="007614AE">
        <w:rPr>
          <w:sz w:val="25"/>
          <w:szCs w:val="25"/>
        </w:rPr>
        <w:t xml:space="preserve"> принимает решение, которое направляется в редакцию </w:t>
      </w:r>
      <w:r w:rsidR="003B615E" w:rsidRPr="007614AE">
        <w:rPr>
          <w:sz w:val="25"/>
          <w:szCs w:val="25"/>
        </w:rPr>
        <w:t>СМИ</w:t>
      </w:r>
      <w:r w:rsidRPr="007614AE">
        <w:rPr>
          <w:sz w:val="25"/>
          <w:szCs w:val="25"/>
        </w:rPr>
        <w:t xml:space="preserve"> в письменной форме или в электронном виде в течение пяти рабочих дней со дня его принятия.</w:t>
      </w:r>
    </w:p>
    <w:p w:rsidR="007614AE" w:rsidRDefault="007614AE" w:rsidP="007D433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4336" w:rsidRDefault="007D4336" w:rsidP="007D433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D4336" w:rsidRPr="00141144" w:rsidRDefault="007D4336" w:rsidP="007D433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141144">
        <w:rPr>
          <w:rFonts w:ascii="Times New Roman" w:hAnsi="Times New Roman" w:cs="Times New Roman"/>
          <w:sz w:val="24"/>
          <w:szCs w:val="24"/>
        </w:rPr>
        <w:t>к Положению об аккредитации</w:t>
      </w:r>
    </w:p>
    <w:p w:rsidR="007D4336" w:rsidRPr="00141144" w:rsidRDefault="007D4336" w:rsidP="007D433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141144">
        <w:rPr>
          <w:rFonts w:ascii="Times New Roman" w:hAnsi="Times New Roman" w:cs="Times New Roman"/>
          <w:sz w:val="24"/>
          <w:szCs w:val="24"/>
        </w:rPr>
        <w:t>журналистов средств массовой информации при Думе</w:t>
      </w:r>
    </w:p>
    <w:p w:rsidR="007D4336" w:rsidRDefault="007D4336" w:rsidP="007D433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141144">
        <w:rPr>
          <w:rFonts w:ascii="Times New Roman" w:hAnsi="Times New Roman" w:cs="Times New Roman"/>
          <w:sz w:val="24"/>
          <w:szCs w:val="24"/>
        </w:rPr>
        <w:t>городского округа Красноуральск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, утвержденного </w:t>
      </w:r>
      <w:r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7D4336" w:rsidRDefault="007D4336" w:rsidP="007D4336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Красноуральск </w:t>
      </w:r>
    </w:p>
    <w:p w:rsidR="007D4336" w:rsidRDefault="007D4336" w:rsidP="007D4336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 сентября 2017 года № </w:t>
      </w:r>
      <w:r w:rsidR="007614AE">
        <w:rPr>
          <w:rFonts w:ascii="Times New Roman" w:hAnsi="Times New Roman" w:cs="Times New Roman"/>
          <w:sz w:val="24"/>
          <w:szCs w:val="24"/>
        </w:rPr>
        <w:t>22</w:t>
      </w:r>
    </w:p>
    <w:p w:rsidR="00355FFC" w:rsidRDefault="00355FFC" w:rsidP="00355FFC">
      <w:pPr>
        <w:pStyle w:val="ConsPlusNormal"/>
      </w:pPr>
    </w:p>
    <w:p w:rsidR="00141144" w:rsidRDefault="00141144" w:rsidP="00355F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36"/>
      <w:bookmarkEnd w:id="5"/>
    </w:p>
    <w:p w:rsidR="00355FFC" w:rsidRPr="00141144" w:rsidRDefault="00355FFC" w:rsidP="00355F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144">
        <w:rPr>
          <w:rFonts w:ascii="Times New Roman" w:hAnsi="Times New Roman" w:cs="Times New Roman"/>
          <w:b/>
          <w:sz w:val="26"/>
          <w:szCs w:val="26"/>
        </w:rPr>
        <w:t>АККРЕДИТАЦИОННАЯ КАРТОЧКА</w:t>
      </w:r>
    </w:p>
    <w:p w:rsidR="00355FFC" w:rsidRDefault="00355FFC" w:rsidP="00355FFC">
      <w:pPr>
        <w:pStyle w:val="ConsPlusNormal"/>
      </w:pPr>
    </w:p>
    <w:p w:rsidR="00355FFC" w:rsidRDefault="00355FFC" w:rsidP="00355FFC">
      <w:pPr>
        <w:pStyle w:val="ConsPlusNonformat"/>
        <w:jc w:val="both"/>
      </w:pPr>
      <w:r>
        <w:t>┌───────────────────────────────────────┐</w:t>
      </w:r>
    </w:p>
    <w:p w:rsidR="00355FFC" w:rsidRDefault="00355FFC" w:rsidP="00355FFC">
      <w:pPr>
        <w:pStyle w:val="ConsPlusNonformat"/>
        <w:jc w:val="both"/>
      </w:pPr>
      <w:r>
        <w:t xml:space="preserve">│      </w:t>
      </w:r>
      <w:r w:rsidRPr="002A417F">
        <w:rPr>
          <w:b/>
        </w:rPr>
        <w:t>АККРЕДИТАЦИОННАЯ КАРТОЧКА</w:t>
      </w:r>
      <w:r>
        <w:t xml:space="preserve">        │</w:t>
      </w:r>
    </w:p>
    <w:p w:rsidR="00355FFC" w:rsidRDefault="00355FFC" w:rsidP="00355FFC">
      <w:pPr>
        <w:pStyle w:val="ConsPlusNonformat"/>
        <w:jc w:val="both"/>
      </w:pPr>
      <w:r>
        <w:t>│                N ____                 │</w:t>
      </w:r>
    </w:p>
    <w:p w:rsidR="00355FFC" w:rsidRDefault="00355FFC" w:rsidP="00355FFC">
      <w:pPr>
        <w:pStyle w:val="ConsPlusNonformat"/>
        <w:jc w:val="both"/>
      </w:pPr>
      <w:r>
        <w:t>│_______________________________________│</w:t>
      </w:r>
    </w:p>
    <w:p w:rsidR="00355FFC" w:rsidRDefault="00355FFC" w:rsidP="00355FFC">
      <w:pPr>
        <w:pStyle w:val="ConsPlusNonformat"/>
        <w:jc w:val="both"/>
      </w:pPr>
      <w:r>
        <w:t>│_______________________________________│</w:t>
      </w:r>
    </w:p>
    <w:p w:rsidR="00355FFC" w:rsidRDefault="00355FFC" w:rsidP="00355FFC">
      <w:pPr>
        <w:pStyle w:val="ConsPlusNonformat"/>
        <w:jc w:val="both"/>
      </w:pPr>
      <w:r>
        <w:t>│                                       │</w:t>
      </w:r>
    </w:p>
    <w:p w:rsidR="00355FFC" w:rsidRDefault="00355FFC" w:rsidP="00355FFC">
      <w:pPr>
        <w:pStyle w:val="ConsPlusNonformat"/>
        <w:jc w:val="both"/>
      </w:pPr>
      <w:r>
        <w:t>│являющийся журналистом ________________│</w:t>
      </w:r>
    </w:p>
    <w:p w:rsidR="00355FFC" w:rsidRDefault="00355FFC" w:rsidP="00355FFC">
      <w:pPr>
        <w:pStyle w:val="ConsPlusNonformat"/>
        <w:jc w:val="both"/>
      </w:pPr>
      <w:r>
        <w:t>│_______________________________________│</w:t>
      </w:r>
    </w:p>
    <w:p w:rsidR="00355FFC" w:rsidRDefault="00355FFC" w:rsidP="00355FFC">
      <w:pPr>
        <w:pStyle w:val="ConsPlusNonformat"/>
        <w:jc w:val="both"/>
      </w:pPr>
      <w:r>
        <w:t>│                                       │</w:t>
      </w:r>
    </w:p>
    <w:p w:rsidR="00355FFC" w:rsidRDefault="00355FFC" w:rsidP="00355FFC">
      <w:pPr>
        <w:pStyle w:val="ConsPlusNonformat"/>
        <w:jc w:val="both"/>
      </w:pPr>
      <w:r>
        <w:t>│аккредитован при</w:t>
      </w:r>
      <w:r w:rsidR="008A1F8E">
        <w:t xml:space="preserve"> Думе городского</w:t>
      </w:r>
      <w:r>
        <w:t>_______│</w:t>
      </w:r>
    </w:p>
    <w:p w:rsidR="00355FFC" w:rsidRDefault="00355FFC" w:rsidP="00355FFC">
      <w:pPr>
        <w:pStyle w:val="ConsPlusNonformat"/>
        <w:jc w:val="both"/>
      </w:pPr>
      <w:r>
        <w:t>│</w:t>
      </w:r>
      <w:r w:rsidR="008A1F8E">
        <w:t>округа Красноуральск</w:t>
      </w:r>
      <w:r>
        <w:t>___________________│</w:t>
      </w:r>
    </w:p>
    <w:p w:rsidR="00355FFC" w:rsidRDefault="00355FFC" w:rsidP="00355FFC">
      <w:pPr>
        <w:pStyle w:val="ConsPlusNonformat"/>
        <w:jc w:val="both"/>
      </w:pPr>
      <w:r>
        <w:t>│                                       │</w:t>
      </w:r>
    </w:p>
    <w:p w:rsidR="00355FFC" w:rsidRDefault="00355FFC" w:rsidP="00355FFC">
      <w:pPr>
        <w:pStyle w:val="ConsPlusNonformat"/>
        <w:jc w:val="both"/>
      </w:pPr>
      <w:r>
        <w:t xml:space="preserve">│сроком </w:t>
      </w:r>
      <w:r w:rsidR="00300879">
        <w:t>до</w:t>
      </w:r>
      <w:r>
        <w:t xml:space="preserve"> _____________________________│</w:t>
      </w:r>
    </w:p>
    <w:p w:rsidR="00355FFC" w:rsidRDefault="00355FFC" w:rsidP="00355FFC">
      <w:pPr>
        <w:pStyle w:val="ConsPlusNonformat"/>
        <w:jc w:val="both"/>
      </w:pPr>
      <w:r>
        <w:t>│┌─────────────┐                        │</w:t>
      </w:r>
    </w:p>
    <w:p w:rsidR="00355FFC" w:rsidRDefault="00355FFC" w:rsidP="00355FFC">
      <w:pPr>
        <w:pStyle w:val="ConsPlusNonformat"/>
        <w:jc w:val="both"/>
      </w:pPr>
      <w:r>
        <w:t xml:space="preserve">││             │ </w:t>
      </w:r>
      <w:r w:rsidR="00141144">
        <w:t>Председатель Думы</w:t>
      </w:r>
      <w:r w:rsidR="009443F0">
        <w:t xml:space="preserve">      </w:t>
      </w:r>
      <w:r>
        <w:t>│</w:t>
      </w:r>
    </w:p>
    <w:p w:rsidR="00355FFC" w:rsidRDefault="00355FFC" w:rsidP="00355FFC">
      <w:pPr>
        <w:pStyle w:val="ConsPlusNonformat"/>
        <w:jc w:val="both"/>
      </w:pPr>
      <w:r>
        <w:t xml:space="preserve">││             │ </w:t>
      </w:r>
      <w:r w:rsidR="00141144">
        <w:t>городского округа</w:t>
      </w:r>
      <w:r w:rsidR="009443F0">
        <w:t xml:space="preserve">      </w:t>
      </w:r>
      <w:r>
        <w:t>│</w:t>
      </w:r>
    </w:p>
    <w:p w:rsidR="00355FFC" w:rsidRDefault="00355FFC" w:rsidP="00355FFC">
      <w:pPr>
        <w:pStyle w:val="ConsPlusNonformat"/>
        <w:jc w:val="both"/>
      </w:pPr>
      <w:r>
        <w:t xml:space="preserve">││    МЕСТО    │ </w:t>
      </w:r>
      <w:r w:rsidR="00141144">
        <w:t>Красноуральск</w:t>
      </w:r>
      <w:r>
        <w:t xml:space="preserve">          │</w:t>
      </w:r>
    </w:p>
    <w:p w:rsidR="00355FFC" w:rsidRDefault="00355FFC" w:rsidP="00355FFC">
      <w:pPr>
        <w:pStyle w:val="ConsPlusNonformat"/>
        <w:jc w:val="both"/>
      </w:pPr>
      <w:r>
        <w:t xml:space="preserve">││  ДЛЯ ФОТО   │  </w:t>
      </w:r>
      <w:r w:rsidR="009443F0">
        <w:t xml:space="preserve">                      </w:t>
      </w:r>
      <w:r>
        <w:t>│</w:t>
      </w:r>
    </w:p>
    <w:p w:rsidR="00355FFC" w:rsidRDefault="00355FFC" w:rsidP="00355FFC">
      <w:pPr>
        <w:pStyle w:val="ConsPlusNonformat"/>
        <w:jc w:val="both"/>
      </w:pPr>
      <w:r>
        <w:t xml:space="preserve">││             │  </w:t>
      </w:r>
      <w:r w:rsidR="002A417F">
        <w:t>___________________</w:t>
      </w:r>
      <w:r>
        <w:t xml:space="preserve">   │</w:t>
      </w:r>
    </w:p>
    <w:p w:rsidR="00355FFC" w:rsidRDefault="00355FFC" w:rsidP="00355FFC">
      <w:pPr>
        <w:pStyle w:val="ConsPlusNonformat"/>
        <w:jc w:val="both"/>
      </w:pPr>
      <w:r>
        <w:t>││             │                        │</w:t>
      </w:r>
    </w:p>
    <w:p w:rsidR="00355FFC" w:rsidRDefault="00355FFC" w:rsidP="00355FFC">
      <w:pPr>
        <w:pStyle w:val="ConsPlusNonformat"/>
        <w:jc w:val="both"/>
      </w:pPr>
      <w:r>
        <w:t>││             │М.П. __________________ │</w:t>
      </w:r>
    </w:p>
    <w:p w:rsidR="00355FFC" w:rsidRDefault="00355FFC" w:rsidP="00355FFC">
      <w:pPr>
        <w:pStyle w:val="ConsPlusNonformat"/>
        <w:jc w:val="both"/>
      </w:pPr>
      <w:r>
        <w:t>││             │        (дата выдачи)   │</w:t>
      </w:r>
    </w:p>
    <w:p w:rsidR="00355FFC" w:rsidRDefault="00355FFC" w:rsidP="00355FFC">
      <w:pPr>
        <w:pStyle w:val="ConsPlusNonformat"/>
        <w:jc w:val="both"/>
      </w:pPr>
      <w:r>
        <w:t>││             │                        │</w:t>
      </w:r>
    </w:p>
    <w:p w:rsidR="00355FFC" w:rsidRDefault="00355FFC" w:rsidP="00355FFC">
      <w:pPr>
        <w:pStyle w:val="ConsPlusNonformat"/>
        <w:jc w:val="both"/>
      </w:pPr>
      <w:r>
        <w:t>│└─────────────┘                        │</w:t>
      </w:r>
    </w:p>
    <w:p w:rsidR="00355FFC" w:rsidRDefault="00355FFC" w:rsidP="00355FFC">
      <w:pPr>
        <w:pStyle w:val="ConsPlusNonformat"/>
        <w:jc w:val="both"/>
      </w:pPr>
      <w:r>
        <w:t>└───────────────────────────────────────┘</w:t>
      </w:r>
    </w:p>
    <w:p w:rsidR="002A417F" w:rsidRDefault="002A417F" w:rsidP="00355FFC">
      <w:pPr>
        <w:pStyle w:val="ConsPlusNormal"/>
        <w:rPr>
          <w:sz w:val="26"/>
          <w:szCs w:val="26"/>
        </w:rPr>
      </w:pPr>
    </w:p>
    <w:p w:rsidR="002A417F" w:rsidRPr="002A417F" w:rsidRDefault="002A417F" w:rsidP="002A4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A417F">
        <w:rPr>
          <w:rFonts w:ascii="Times New Roman" w:hAnsi="Times New Roman" w:cs="Times New Roman"/>
          <w:sz w:val="26"/>
          <w:szCs w:val="26"/>
        </w:rPr>
        <w:t>*  Размеры аккредитационной карточки: 118x75 мм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5FFC" w:rsidRPr="002A417F" w:rsidRDefault="002A417F" w:rsidP="002A4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A417F">
        <w:rPr>
          <w:rFonts w:ascii="Times New Roman" w:hAnsi="Times New Roman" w:cs="Times New Roman"/>
          <w:sz w:val="26"/>
          <w:szCs w:val="26"/>
        </w:rPr>
        <w:t xml:space="preserve">*  Заполненная аккредитационная карточка подлежит </w:t>
      </w:r>
      <w:r w:rsidRPr="002A417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ламинированию</w:t>
      </w:r>
      <w:r w:rsidRPr="002A417F">
        <w:rPr>
          <w:rFonts w:ascii="Times New Roman" w:hAnsi="Times New Roman" w:cs="Times New Roman"/>
          <w:sz w:val="26"/>
          <w:szCs w:val="26"/>
        </w:rPr>
        <w:t xml:space="preserve"> в специальную прозрачную пленку.  </w:t>
      </w:r>
    </w:p>
    <w:sectPr w:rsidR="00355FFC" w:rsidRPr="002A417F" w:rsidSect="00D314BD">
      <w:headerReference w:type="even" r:id="rId15"/>
      <w:headerReference w:type="default" r:id="rId16"/>
      <w:footerReference w:type="default" r:id="rId17"/>
      <w:pgSz w:w="11906" w:h="16838"/>
      <w:pgMar w:top="1135" w:right="567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1EA" w:rsidRDefault="009201EA">
      <w:r>
        <w:separator/>
      </w:r>
    </w:p>
  </w:endnote>
  <w:endnote w:type="continuationSeparator" w:id="1">
    <w:p w:rsidR="009201EA" w:rsidRDefault="0092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88" w:rsidRDefault="00E97E88">
    <w:pPr>
      <w:pStyle w:val="af3"/>
      <w:jc w:val="center"/>
    </w:pPr>
  </w:p>
  <w:p w:rsidR="00E97E88" w:rsidRDefault="00E97E8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1EA" w:rsidRDefault="009201EA">
      <w:r>
        <w:separator/>
      </w:r>
    </w:p>
  </w:footnote>
  <w:footnote w:type="continuationSeparator" w:id="1">
    <w:p w:rsidR="009201EA" w:rsidRDefault="00920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88" w:rsidRDefault="00225D47" w:rsidP="000462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97E8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7E88">
      <w:rPr>
        <w:rStyle w:val="a8"/>
        <w:noProof/>
      </w:rPr>
      <w:t>18</w:t>
    </w:r>
    <w:r>
      <w:rPr>
        <w:rStyle w:val="a8"/>
      </w:rPr>
      <w:fldChar w:fldCharType="end"/>
    </w:r>
  </w:p>
  <w:p w:rsidR="00E97E88" w:rsidRDefault="00E97E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559"/>
      <w:docPartObj>
        <w:docPartGallery w:val="Page Numbers (Top of Page)"/>
        <w:docPartUnique/>
      </w:docPartObj>
    </w:sdtPr>
    <w:sdtContent>
      <w:p w:rsidR="00E97E88" w:rsidRDefault="00225D47">
        <w:pPr>
          <w:pStyle w:val="a6"/>
          <w:jc w:val="center"/>
        </w:pPr>
        <w:r>
          <w:fldChar w:fldCharType="begin"/>
        </w:r>
        <w:r w:rsidR="00794F52">
          <w:instrText xml:space="preserve"> PAGE   \* MERGEFORMAT </w:instrText>
        </w:r>
        <w:r>
          <w:fldChar w:fldCharType="separate"/>
        </w:r>
        <w:r w:rsidR="009443F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97E88" w:rsidRDefault="00E97E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25F"/>
    <w:multiLevelType w:val="hybridMultilevel"/>
    <w:tmpl w:val="5A7E03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570744"/>
    <w:multiLevelType w:val="hybridMultilevel"/>
    <w:tmpl w:val="D7EE6E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852776"/>
    <w:multiLevelType w:val="hybridMultilevel"/>
    <w:tmpl w:val="32C2A780"/>
    <w:lvl w:ilvl="0" w:tplc="B42C73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EE19F4"/>
    <w:multiLevelType w:val="hybridMultilevel"/>
    <w:tmpl w:val="DB366880"/>
    <w:lvl w:ilvl="0" w:tplc="1696B7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42CBF"/>
    <w:multiLevelType w:val="hybridMultilevel"/>
    <w:tmpl w:val="C396D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9026D"/>
    <w:multiLevelType w:val="hybridMultilevel"/>
    <w:tmpl w:val="65AE5C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8E2587"/>
    <w:multiLevelType w:val="hybridMultilevel"/>
    <w:tmpl w:val="CA7221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07BDD"/>
    <w:multiLevelType w:val="hybridMultilevel"/>
    <w:tmpl w:val="E0DACEA4"/>
    <w:lvl w:ilvl="0" w:tplc="687498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CCC44E">
      <w:start w:val="3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EC291E"/>
    <w:multiLevelType w:val="hybridMultilevel"/>
    <w:tmpl w:val="AAFE3CF2"/>
    <w:lvl w:ilvl="0" w:tplc="B42C7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3E2B864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143201"/>
    <w:multiLevelType w:val="hybridMultilevel"/>
    <w:tmpl w:val="E0DACEA4"/>
    <w:lvl w:ilvl="0" w:tplc="687498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CCC44E">
      <w:start w:val="3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3E57CD"/>
    <w:multiLevelType w:val="hybridMultilevel"/>
    <w:tmpl w:val="5628C088"/>
    <w:lvl w:ilvl="0" w:tplc="EF68FC3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F3C94"/>
    <w:multiLevelType w:val="hybridMultilevel"/>
    <w:tmpl w:val="70E46B9A"/>
    <w:lvl w:ilvl="0" w:tplc="2E3890D0">
      <w:start w:val="1"/>
      <w:numFmt w:val="decimal"/>
      <w:lvlText w:val="%1)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E014FF"/>
    <w:multiLevelType w:val="hybridMultilevel"/>
    <w:tmpl w:val="841481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C66CC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F6415"/>
    <w:multiLevelType w:val="hybridMultilevel"/>
    <w:tmpl w:val="7B1C61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94288"/>
    <w:multiLevelType w:val="hybridMultilevel"/>
    <w:tmpl w:val="23F83E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7C2944"/>
    <w:multiLevelType w:val="hybridMultilevel"/>
    <w:tmpl w:val="30A47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4CCC44E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55E97"/>
    <w:multiLevelType w:val="hybridMultilevel"/>
    <w:tmpl w:val="2902A81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3E2B864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A03B44"/>
    <w:multiLevelType w:val="hybridMultilevel"/>
    <w:tmpl w:val="267CE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91847"/>
    <w:multiLevelType w:val="multilevel"/>
    <w:tmpl w:val="55507920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Helvetica" w:eastAsia="Times New Roman" w:hAnsi="Helvetica" w:cs="Helvetica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9E431B5"/>
    <w:multiLevelType w:val="multilevel"/>
    <w:tmpl w:val="1242C8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04B3F31"/>
    <w:multiLevelType w:val="hybridMultilevel"/>
    <w:tmpl w:val="AFF865BE"/>
    <w:lvl w:ilvl="0" w:tplc="5606963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E225C7"/>
    <w:multiLevelType w:val="hybridMultilevel"/>
    <w:tmpl w:val="F1E8D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53961B3"/>
    <w:multiLevelType w:val="hybridMultilevel"/>
    <w:tmpl w:val="A5227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078E2"/>
    <w:multiLevelType w:val="hybridMultilevel"/>
    <w:tmpl w:val="930E1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71212"/>
    <w:multiLevelType w:val="hybridMultilevel"/>
    <w:tmpl w:val="F1062E9A"/>
    <w:lvl w:ilvl="0" w:tplc="5606963A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A52678F"/>
    <w:multiLevelType w:val="hybridMultilevel"/>
    <w:tmpl w:val="CEC4AB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A5B40A8"/>
    <w:multiLevelType w:val="hybridMultilevel"/>
    <w:tmpl w:val="AAFE3CF2"/>
    <w:lvl w:ilvl="0" w:tplc="B42C7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3E2B864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977424"/>
    <w:multiLevelType w:val="hybridMultilevel"/>
    <w:tmpl w:val="6E50845A"/>
    <w:lvl w:ilvl="0" w:tplc="DD30F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B4E9A"/>
    <w:multiLevelType w:val="hybridMultilevel"/>
    <w:tmpl w:val="0A84E47C"/>
    <w:lvl w:ilvl="0" w:tplc="745C64F2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3B3350"/>
    <w:multiLevelType w:val="hybridMultilevel"/>
    <w:tmpl w:val="82DCAA90"/>
    <w:lvl w:ilvl="0" w:tplc="94CCC4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B2E8C"/>
    <w:multiLevelType w:val="hybridMultilevel"/>
    <w:tmpl w:val="CEC4AB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4760C5C"/>
    <w:multiLevelType w:val="hybridMultilevel"/>
    <w:tmpl w:val="93DA7A58"/>
    <w:lvl w:ilvl="0" w:tplc="04190011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F5536"/>
    <w:multiLevelType w:val="hybridMultilevel"/>
    <w:tmpl w:val="8F10F6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541675D"/>
    <w:multiLevelType w:val="hybridMultilevel"/>
    <w:tmpl w:val="6DB09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6D2EE30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5822B4B"/>
    <w:multiLevelType w:val="hybridMultilevel"/>
    <w:tmpl w:val="F81CEF06"/>
    <w:lvl w:ilvl="0" w:tplc="94CCC4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40239"/>
    <w:multiLevelType w:val="hybridMultilevel"/>
    <w:tmpl w:val="E190F8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FA05A38"/>
    <w:multiLevelType w:val="hybridMultilevel"/>
    <w:tmpl w:val="26109B50"/>
    <w:lvl w:ilvl="0" w:tplc="2E3890D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0364715"/>
    <w:multiLevelType w:val="hybridMultilevel"/>
    <w:tmpl w:val="CA247D5A"/>
    <w:lvl w:ilvl="0" w:tplc="EF68FC3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145A492A">
      <w:start w:val="1"/>
      <w:numFmt w:val="decimal"/>
      <w:lvlText w:val="%2)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D13B4"/>
    <w:multiLevelType w:val="multilevel"/>
    <w:tmpl w:val="3CAC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A05301"/>
    <w:multiLevelType w:val="hybridMultilevel"/>
    <w:tmpl w:val="128A9F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8B35CA9"/>
    <w:multiLevelType w:val="hybridMultilevel"/>
    <w:tmpl w:val="ED069A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AC272CE"/>
    <w:multiLevelType w:val="hybridMultilevel"/>
    <w:tmpl w:val="6E1ECF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C66CC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EC017E"/>
    <w:multiLevelType w:val="hybridMultilevel"/>
    <w:tmpl w:val="D340E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9C0422"/>
    <w:multiLevelType w:val="hybridMultilevel"/>
    <w:tmpl w:val="59381FFA"/>
    <w:lvl w:ilvl="0" w:tplc="B93223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2AD2800"/>
    <w:multiLevelType w:val="hybridMultilevel"/>
    <w:tmpl w:val="96E42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DC16DA"/>
    <w:multiLevelType w:val="hybridMultilevel"/>
    <w:tmpl w:val="C5807A3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59A610D"/>
    <w:multiLevelType w:val="hybridMultilevel"/>
    <w:tmpl w:val="F81CFA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EB2CE4"/>
    <w:multiLevelType w:val="hybridMultilevel"/>
    <w:tmpl w:val="E4F88B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EA73263"/>
    <w:multiLevelType w:val="hybridMultilevel"/>
    <w:tmpl w:val="62769CE2"/>
    <w:lvl w:ilvl="0" w:tplc="00A642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81EB414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5"/>
  </w:num>
  <w:num w:numId="3">
    <w:abstractNumId w:val="40"/>
  </w:num>
  <w:num w:numId="4">
    <w:abstractNumId w:val="1"/>
  </w:num>
  <w:num w:numId="5">
    <w:abstractNumId w:val="35"/>
  </w:num>
  <w:num w:numId="6">
    <w:abstractNumId w:val="29"/>
  </w:num>
  <w:num w:numId="7">
    <w:abstractNumId w:val="43"/>
  </w:num>
  <w:num w:numId="8">
    <w:abstractNumId w:val="23"/>
  </w:num>
  <w:num w:numId="9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4"/>
  </w:num>
  <w:num w:numId="12">
    <w:abstractNumId w:val="21"/>
  </w:num>
  <w:num w:numId="13">
    <w:abstractNumId w:val="0"/>
  </w:num>
  <w:num w:numId="14">
    <w:abstractNumId w:val="4"/>
  </w:num>
  <w:num w:numId="15">
    <w:abstractNumId w:val="19"/>
  </w:num>
  <w:num w:numId="16">
    <w:abstractNumId w:val="22"/>
  </w:num>
  <w:num w:numId="17">
    <w:abstractNumId w:val="37"/>
  </w:num>
  <w:num w:numId="18">
    <w:abstractNumId w:val="46"/>
  </w:num>
  <w:num w:numId="19">
    <w:abstractNumId w:val="6"/>
  </w:num>
  <w:num w:numId="20">
    <w:abstractNumId w:val="31"/>
  </w:num>
  <w:num w:numId="21">
    <w:abstractNumId w:val="13"/>
  </w:num>
  <w:num w:numId="22">
    <w:abstractNumId w:val="10"/>
  </w:num>
  <w:num w:numId="23">
    <w:abstractNumId w:val="27"/>
  </w:num>
  <w:num w:numId="24">
    <w:abstractNumId w:val="47"/>
  </w:num>
  <w:num w:numId="25">
    <w:abstractNumId w:val="41"/>
  </w:num>
  <w:num w:numId="26">
    <w:abstractNumId w:val="33"/>
  </w:num>
  <w:num w:numId="27">
    <w:abstractNumId w:val="20"/>
  </w:num>
  <w:num w:numId="28">
    <w:abstractNumId w:val="24"/>
  </w:num>
  <w:num w:numId="29">
    <w:abstractNumId w:val="8"/>
  </w:num>
  <w:num w:numId="30">
    <w:abstractNumId w:val="30"/>
  </w:num>
  <w:num w:numId="31">
    <w:abstractNumId w:val="36"/>
  </w:num>
  <w:num w:numId="32">
    <w:abstractNumId w:val="11"/>
  </w:num>
  <w:num w:numId="33">
    <w:abstractNumId w:val="2"/>
  </w:num>
  <w:num w:numId="34">
    <w:abstractNumId w:val="7"/>
  </w:num>
  <w:num w:numId="35">
    <w:abstractNumId w:val="14"/>
  </w:num>
  <w:num w:numId="36">
    <w:abstractNumId w:val="26"/>
  </w:num>
  <w:num w:numId="37">
    <w:abstractNumId w:val="16"/>
  </w:num>
  <w:num w:numId="38">
    <w:abstractNumId w:val="17"/>
  </w:num>
  <w:num w:numId="39">
    <w:abstractNumId w:val="18"/>
  </w:num>
  <w:num w:numId="40">
    <w:abstractNumId w:val="39"/>
  </w:num>
  <w:num w:numId="41">
    <w:abstractNumId w:val="9"/>
  </w:num>
  <w:num w:numId="42">
    <w:abstractNumId w:val="38"/>
  </w:num>
  <w:num w:numId="43">
    <w:abstractNumId w:val="25"/>
  </w:num>
  <w:num w:numId="44">
    <w:abstractNumId w:val="12"/>
  </w:num>
  <w:num w:numId="45">
    <w:abstractNumId w:val="44"/>
  </w:num>
  <w:num w:numId="46">
    <w:abstractNumId w:val="42"/>
  </w:num>
  <w:num w:numId="47">
    <w:abstractNumId w:val="15"/>
  </w:num>
  <w:num w:numId="48">
    <w:abstractNumId w:val="45"/>
  </w:num>
  <w:num w:numId="49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BC2"/>
    <w:rsid w:val="000067C4"/>
    <w:rsid w:val="00007C06"/>
    <w:rsid w:val="00021394"/>
    <w:rsid w:val="000215C8"/>
    <w:rsid w:val="00022A93"/>
    <w:rsid w:val="00023889"/>
    <w:rsid w:val="00024A00"/>
    <w:rsid w:val="00026FF0"/>
    <w:rsid w:val="000418EB"/>
    <w:rsid w:val="000429AD"/>
    <w:rsid w:val="00044234"/>
    <w:rsid w:val="00044812"/>
    <w:rsid w:val="00044FA1"/>
    <w:rsid w:val="0004535F"/>
    <w:rsid w:val="00046274"/>
    <w:rsid w:val="00046ECF"/>
    <w:rsid w:val="00051555"/>
    <w:rsid w:val="00063744"/>
    <w:rsid w:val="000644B9"/>
    <w:rsid w:val="000646CA"/>
    <w:rsid w:val="0007054A"/>
    <w:rsid w:val="000707C4"/>
    <w:rsid w:val="000739AD"/>
    <w:rsid w:val="0007452F"/>
    <w:rsid w:val="00074EAD"/>
    <w:rsid w:val="0007603B"/>
    <w:rsid w:val="000766F6"/>
    <w:rsid w:val="0007748A"/>
    <w:rsid w:val="00080B2E"/>
    <w:rsid w:val="00087BD9"/>
    <w:rsid w:val="00097E67"/>
    <w:rsid w:val="000A09F5"/>
    <w:rsid w:val="000A4508"/>
    <w:rsid w:val="000B06EB"/>
    <w:rsid w:val="000B65AB"/>
    <w:rsid w:val="000B688C"/>
    <w:rsid w:val="000D0786"/>
    <w:rsid w:val="000D3C99"/>
    <w:rsid w:val="000D5AED"/>
    <w:rsid w:val="000D5CFE"/>
    <w:rsid w:val="000D6CB7"/>
    <w:rsid w:val="000E0CDB"/>
    <w:rsid w:val="000E2252"/>
    <w:rsid w:val="000E2893"/>
    <w:rsid w:val="000E2974"/>
    <w:rsid w:val="000E2AC8"/>
    <w:rsid w:val="000E2F24"/>
    <w:rsid w:val="000E4CAC"/>
    <w:rsid w:val="000F6DB6"/>
    <w:rsid w:val="00105E3B"/>
    <w:rsid w:val="00110779"/>
    <w:rsid w:val="0011200D"/>
    <w:rsid w:val="00113905"/>
    <w:rsid w:val="001173D2"/>
    <w:rsid w:val="00121A59"/>
    <w:rsid w:val="00121C80"/>
    <w:rsid w:val="00125C91"/>
    <w:rsid w:val="001332B4"/>
    <w:rsid w:val="001336DA"/>
    <w:rsid w:val="00133ABC"/>
    <w:rsid w:val="00141144"/>
    <w:rsid w:val="00141DB7"/>
    <w:rsid w:val="00144D3B"/>
    <w:rsid w:val="00147A23"/>
    <w:rsid w:val="00150CEA"/>
    <w:rsid w:val="00151165"/>
    <w:rsid w:val="00153F78"/>
    <w:rsid w:val="00154A77"/>
    <w:rsid w:val="00154E2B"/>
    <w:rsid w:val="00156C5B"/>
    <w:rsid w:val="00157928"/>
    <w:rsid w:val="001633AD"/>
    <w:rsid w:val="00173129"/>
    <w:rsid w:val="001773A4"/>
    <w:rsid w:val="00181071"/>
    <w:rsid w:val="00181571"/>
    <w:rsid w:val="00181BCD"/>
    <w:rsid w:val="00182F09"/>
    <w:rsid w:val="00183127"/>
    <w:rsid w:val="001879EF"/>
    <w:rsid w:val="00191A87"/>
    <w:rsid w:val="00191B43"/>
    <w:rsid w:val="001930DC"/>
    <w:rsid w:val="001970CB"/>
    <w:rsid w:val="001A0CA6"/>
    <w:rsid w:val="001A5FC9"/>
    <w:rsid w:val="001B0ACD"/>
    <w:rsid w:val="001B20DF"/>
    <w:rsid w:val="001B2944"/>
    <w:rsid w:val="001B2AC3"/>
    <w:rsid w:val="001C2429"/>
    <w:rsid w:val="001C7BE4"/>
    <w:rsid w:val="001D09EA"/>
    <w:rsid w:val="001D45A6"/>
    <w:rsid w:val="001D68C3"/>
    <w:rsid w:val="001D75B8"/>
    <w:rsid w:val="001E0EE4"/>
    <w:rsid w:val="001E26B6"/>
    <w:rsid w:val="001E5D96"/>
    <w:rsid w:val="001E6B78"/>
    <w:rsid w:val="001F1AEF"/>
    <w:rsid w:val="001F3754"/>
    <w:rsid w:val="001F5562"/>
    <w:rsid w:val="001F7459"/>
    <w:rsid w:val="00201E0C"/>
    <w:rsid w:val="00202357"/>
    <w:rsid w:val="0020653C"/>
    <w:rsid w:val="0020721B"/>
    <w:rsid w:val="00207634"/>
    <w:rsid w:val="00210889"/>
    <w:rsid w:val="00210B4E"/>
    <w:rsid w:val="00213723"/>
    <w:rsid w:val="00214EB5"/>
    <w:rsid w:val="00214F91"/>
    <w:rsid w:val="00222AEE"/>
    <w:rsid w:val="002249FD"/>
    <w:rsid w:val="00224E70"/>
    <w:rsid w:val="00225D47"/>
    <w:rsid w:val="00232FDA"/>
    <w:rsid w:val="00233008"/>
    <w:rsid w:val="0023434F"/>
    <w:rsid w:val="0023563D"/>
    <w:rsid w:val="00236B46"/>
    <w:rsid w:val="002377DA"/>
    <w:rsid w:val="00237EFA"/>
    <w:rsid w:val="00241229"/>
    <w:rsid w:val="0024354D"/>
    <w:rsid w:val="00244214"/>
    <w:rsid w:val="00245AB9"/>
    <w:rsid w:val="00246254"/>
    <w:rsid w:val="0024799F"/>
    <w:rsid w:val="0025024E"/>
    <w:rsid w:val="00250461"/>
    <w:rsid w:val="002505B6"/>
    <w:rsid w:val="00256F74"/>
    <w:rsid w:val="002634A9"/>
    <w:rsid w:val="00263C11"/>
    <w:rsid w:val="00264721"/>
    <w:rsid w:val="0026646D"/>
    <w:rsid w:val="00266C02"/>
    <w:rsid w:val="002718F2"/>
    <w:rsid w:val="0027428C"/>
    <w:rsid w:val="0027560D"/>
    <w:rsid w:val="002823A9"/>
    <w:rsid w:val="002923A0"/>
    <w:rsid w:val="00292692"/>
    <w:rsid w:val="00292E17"/>
    <w:rsid w:val="00293F5A"/>
    <w:rsid w:val="00294121"/>
    <w:rsid w:val="002A40A5"/>
    <w:rsid w:val="002A417F"/>
    <w:rsid w:val="002A57D5"/>
    <w:rsid w:val="002C00F4"/>
    <w:rsid w:val="002C0D38"/>
    <w:rsid w:val="002D15C3"/>
    <w:rsid w:val="002E26E9"/>
    <w:rsid w:val="002F0EF7"/>
    <w:rsid w:val="002F101C"/>
    <w:rsid w:val="002F411A"/>
    <w:rsid w:val="002F7426"/>
    <w:rsid w:val="00300879"/>
    <w:rsid w:val="003101F3"/>
    <w:rsid w:val="00312646"/>
    <w:rsid w:val="0031363B"/>
    <w:rsid w:val="00323D20"/>
    <w:rsid w:val="00324A53"/>
    <w:rsid w:val="0032573C"/>
    <w:rsid w:val="00326088"/>
    <w:rsid w:val="00326666"/>
    <w:rsid w:val="003267C4"/>
    <w:rsid w:val="00326B93"/>
    <w:rsid w:val="00330E5B"/>
    <w:rsid w:val="00336658"/>
    <w:rsid w:val="00336EF5"/>
    <w:rsid w:val="00343027"/>
    <w:rsid w:val="00345C2B"/>
    <w:rsid w:val="00350A0D"/>
    <w:rsid w:val="00355FFC"/>
    <w:rsid w:val="003727DE"/>
    <w:rsid w:val="00373309"/>
    <w:rsid w:val="003736FC"/>
    <w:rsid w:val="00377C30"/>
    <w:rsid w:val="00377D58"/>
    <w:rsid w:val="00382CF3"/>
    <w:rsid w:val="00383262"/>
    <w:rsid w:val="00383C33"/>
    <w:rsid w:val="003843DD"/>
    <w:rsid w:val="003879A6"/>
    <w:rsid w:val="00387A15"/>
    <w:rsid w:val="00392E2D"/>
    <w:rsid w:val="00394B02"/>
    <w:rsid w:val="00396051"/>
    <w:rsid w:val="0039611D"/>
    <w:rsid w:val="00396714"/>
    <w:rsid w:val="003A0155"/>
    <w:rsid w:val="003A0D07"/>
    <w:rsid w:val="003A1B86"/>
    <w:rsid w:val="003A6F32"/>
    <w:rsid w:val="003A75B6"/>
    <w:rsid w:val="003B0272"/>
    <w:rsid w:val="003B176C"/>
    <w:rsid w:val="003B2D1D"/>
    <w:rsid w:val="003B3EC7"/>
    <w:rsid w:val="003B408F"/>
    <w:rsid w:val="003B60B0"/>
    <w:rsid w:val="003B615E"/>
    <w:rsid w:val="003C4164"/>
    <w:rsid w:val="003D53F4"/>
    <w:rsid w:val="003D7D7E"/>
    <w:rsid w:val="003E0E53"/>
    <w:rsid w:val="003E2FC4"/>
    <w:rsid w:val="003E6CFB"/>
    <w:rsid w:val="003E7086"/>
    <w:rsid w:val="003E7830"/>
    <w:rsid w:val="003F0C44"/>
    <w:rsid w:val="003F2678"/>
    <w:rsid w:val="00400820"/>
    <w:rsid w:val="00402BED"/>
    <w:rsid w:val="00412082"/>
    <w:rsid w:val="004128AD"/>
    <w:rsid w:val="0042087F"/>
    <w:rsid w:val="004269DA"/>
    <w:rsid w:val="00430FD9"/>
    <w:rsid w:val="00431AB2"/>
    <w:rsid w:val="00436682"/>
    <w:rsid w:val="00444087"/>
    <w:rsid w:val="004447E7"/>
    <w:rsid w:val="00444B72"/>
    <w:rsid w:val="004454CF"/>
    <w:rsid w:val="0045137E"/>
    <w:rsid w:val="00451E4C"/>
    <w:rsid w:val="00454AE2"/>
    <w:rsid w:val="0046036B"/>
    <w:rsid w:val="00463624"/>
    <w:rsid w:val="00465831"/>
    <w:rsid w:val="004659DF"/>
    <w:rsid w:val="00466A0A"/>
    <w:rsid w:val="00470C81"/>
    <w:rsid w:val="00473A21"/>
    <w:rsid w:val="00480A17"/>
    <w:rsid w:val="00483F1E"/>
    <w:rsid w:val="00484E2C"/>
    <w:rsid w:val="004857AF"/>
    <w:rsid w:val="0048624F"/>
    <w:rsid w:val="00487703"/>
    <w:rsid w:val="00491712"/>
    <w:rsid w:val="00491BFE"/>
    <w:rsid w:val="004928AB"/>
    <w:rsid w:val="00495786"/>
    <w:rsid w:val="0049654B"/>
    <w:rsid w:val="004A03D7"/>
    <w:rsid w:val="004A0484"/>
    <w:rsid w:val="004A04A7"/>
    <w:rsid w:val="004A0658"/>
    <w:rsid w:val="004A2354"/>
    <w:rsid w:val="004A69E1"/>
    <w:rsid w:val="004B248E"/>
    <w:rsid w:val="004B59B1"/>
    <w:rsid w:val="004C0AF1"/>
    <w:rsid w:val="004D11B7"/>
    <w:rsid w:val="004D34BC"/>
    <w:rsid w:val="004E1B7D"/>
    <w:rsid w:val="004E44F0"/>
    <w:rsid w:val="004E5ACA"/>
    <w:rsid w:val="004F0A5F"/>
    <w:rsid w:val="004F127D"/>
    <w:rsid w:val="004F15AD"/>
    <w:rsid w:val="004F7589"/>
    <w:rsid w:val="00500CD1"/>
    <w:rsid w:val="00506D4F"/>
    <w:rsid w:val="005105E2"/>
    <w:rsid w:val="005170CF"/>
    <w:rsid w:val="00523B38"/>
    <w:rsid w:val="00525CD2"/>
    <w:rsid w:val="00527428"/>
    <w:rsid w:val="0052742A"/>
    <w:rsid w:val="0053339C"/>
    <w:rsid w:val="00540F11"/>
    <w:rsid w:val="005444AB"/>
    <w:rsid w:val="00544B65"/>
    <w:rsid w:val="00545AD7"/>
    <w:rsid w:val="00546113"/>
    <w:rsid w:val="005479DD"/>
    <w:rsid w:val="00550AB4"/>
    <w:rsid w:val="0055634E"/>
    <w:rsid w:val="0055754D"/>
    <w:rsid w:val="005575C1"/>
    <w:rsid w:val="00560513"/>
    <w:rsid w:val="00563686"/>
    <w:rsid w:val="0056403B"/>
    <w:rsid w:val="005710EC"/>
    <w:rsid w:val="00575E9E"/>
    <w:rsid w:val="00577C36"/>
    <w:rsid w:val="005804A9"/>
    <w:rsid w:val="00580567"/>
    <w:rsid w:val="0058064C"/>
    <w:rsid w:val="005836B7"/>
    <w:rsid w:val="00591CA3"/>
    <w:rsid w:val="00591EEF"/>
    <w:rsid w:val="00592644"/>
    <w:rsid w:val="0059330A"/>
    <w:rsid w:val="005A2726"/>
    <w:rsid w:val="005A2BB3"/>
    <w:rsid w:val="005A495F"/>
    <w:rsid w:val="005A586E"/>
    <w:rsid w:val="005A60F4"/>
    <w:rsid w:val="005A73B1"/>
    <w:rsid w:val="005B0651"/>
    <w:rsid w:val="005B1766"/>
    <w:rsid w:val="005B5D26"/>
    <w:rsid w:val="005B6052"/>
    <w:rsid w:val="005B7013"/>
    <w:rsid w:val="005B7E24"/>
    <w:rsid w:val="005C092A"/>
    <w:rsid w:val="005C0FA5"/>
    <w:rsid w:val="005C1721"/>
    <w:rsid w:val="005C2FF0"/>
    <w:rsid w:val="005C58E1"/>
    <w:rsid w:val="005C7689"/>
    <w:rsid w:val="005C7E4A"/>
    <w:rsid w:val="005D0844"/>
    <w:rsid w:val="005D1A73"/>
    <w:rsid w:val="005D220C"/>
    <w:rsid w:val="005D274D"/>
    <w:rsid w:val="005D3AC8"/>
    <w:rsid w:val="005D6214"/>
    <w:rsid w:val="005D7B9F"/>
    <w:rsid w:val="005E1B9F"/>
    <w:rsid w:val="005E3A76"/>
    <w:rsid w:val="005E4402"/>
    <w:rsid w:val="005E647D"/>
    <w:rsid w:val="005F239F"/>
    <w:rsid w:val="005F40D8"/>
    <w:rsid w:val="005F604A"/>
    <w:rsid w:val="0060005A"/>
    <w:rsid w:val="00601D58"/>
    <w:rsid w:val="00602656"/>
    <w:rsid w:val="0060593F"/>
    <w:rsid w:val="00605C3D"/>
    <w:rsid w:val="006149D9"/>
    <w:rsid w:val="00622974"/>
    <w:rsid w:val="0062423B"/>
    <w:rsid w:val="00626FBF"/>
    <w:rsid w:val="006320B2"/>
    <w:rsid w:val="00632895"/>
    <w:rsid w:val="00634AD9"/>
    <w:rsid w:val="00636FB7"/>
    <w:rsid w:val="00640237"/>
    <w:rsid w:val="00643E70"/>
    <w:rsid w:val="00647E81"/>
    <w:rsid w:val="006506CC"/>
    <w:rsid w:val="0066255D"/>
    <w:rsid w:val="00663C2E"/>
    <w:rsid w:val="00665E62"/>
    <w:rsid w:val="00675408"/>
    <w:rsid w:val="00681D7F"/>
    <w:rsid w:val="0068452D"/>
    <w:rsid w:val="006861EE"/>
    <w:rsid w:val="006912FC"/>
    <w:rsid w:val="00692BC4"/>
    <w:rsid w:val="00696324"/>
    <w:rsid w:val="006A17E4"/>
    <w:rsid w:val="006A1F10"/>
    <w:rsid w:val="006A2BA9"/>
    <w:rsid w:val="006A48A3"/>
    <w:rsid w:val="006A52F1"/>
    <w:rsid w:val="006A557D"/>
    <w:rsid w:val="006A6348"/>
    <w:rsid w:val="006A66C1"/>
    <w:rsid w:val="006B2DBA"/>
    <w:rsid w:val="006B3139"/>
    <w:rsid w:val="006C0272"/>
    <w:rsid w:val="006C1417"/>
    <w:rsid w:val="006C1DD6"/>
    <w:rsid w:val="006C2DB3"/>
    <w:rsid w:val="006C4724"/>
    <w:rsid w:val="006C60F5"/>
    <w:rsid w:val="006C7832"/>
    <w:rsid w:val="006D1645"/>
    <w:rsid w:val="006E1DC2"/>
    <w:rsid w:val="006E26A4"/>
    <w:rsid w:val="006E699C"/>
    <w:rsid w:val="006E69DC"/>
    <w:rsid w:val="006F0E4A"/>
    <w:rsid w:val="006F1855"/>
    <w:rsid w:val="006F1C96"/>
    <w:rsid w:val="006F78D4"/>
    <w:rsid w:val="00702EB5"/>
    <w:rsid w:val="00702F39"/>
    <w:rsid w:val="00702F42"/>
    <w:rsid w:val="00703B15"/>
    <w:rsid w:val="00711F1B"/>
    <w:rsid w:val="007123C3"/>
    <w:rsid w:val="007161DF"/>
    <w:rsid w:val="0071628C"/>
    <w:rsid w:val="0071713E"/>
    <w:rsid w:val="0072111F"/>
    <w:rsid w:val="00722224"/>
    <w:rsid w:val="00722918"/>
    <w:rsid w:val="00723798"/>
    <w:rsid w:val="007273C2"/>
    <w:rsid w:val="00730605"/>
    <w:rsid w:val="007338CF"/>
    <w:rsid w:val="0073412A"/>
    <w:rsid w:val="00734627"/>
    <w:rsid w:val="0073596E"/>
    <w:rsid w:val="007370C2"/>
    <w:rsid w:val="00737602"/>
    <w:rsid w:val="007444FC"/>
    <w:rsid w:val="007452EE"/>
    <w:rsid w:val="00745D44"/>
    <w:rsid w:val="00747ED5"/>
    <w:rsid w:val="00753782"/>
    <w:rsid w:val="00757AE4"/>
    <w:rsid w:val="00757D99"/>
    <w:rsid w:val="007614AE"/>
    <w:rsid w:val="007628FF"/>
    <w:rsid w:val="00764DFF"/>
    <w:rsid w:val="0076727B"/>
    <w:rsid w:val="007714B8"/>
    <w:rsid w:val="007717B5"/>
    <w:rsid w:val="00771948"/>
    <w:rsid w:val="00780C23"/>
    <w:rsid w:val="00794F52"/>
    <w:rsid w:val="0079521F"/>
    <w:rsid w:val="00796F6F"/>
    <w:rsid w:val="00797B99"/>
    <w:rsid w:val="007A3BC4"/>
    <w:rsid w:val="007A5CB8"/>
    <w:rsid w:val="007A7454"/>
    <w:rsid w:val="007B06E9"/>
    <w:rsid w:val="007B64EF"/>
    <w:rsid w:val="007B7727"/>
    <w:rsid w:val="007C6EF0"/>
    <w:rsid w:val="007D33F2"/>
    <w:rsid w:val="007D4336"/>
    <w:rsid w:val="007E4C5A"/>
    <w:rsid w:val="007E7797"/>
    <w:rsid w:val="007E7FF1"/>
    <w:rsid w:val="007F0C02"/>
    <w:rsid w:val="007F1291"/>
    <w:rsid w:val="007F2486"/>
    <w:rsid w:val="007F6B37"/>
    <w:rsid w:val="008022EE"/>
    <w:rsid w:val="00814BF9"/>
    <w:rsid w:val="008161F7"/>
    <w:rsid w:val="00823FF5"/>
    <w:rsid w:val="008255B6"/>
    <w:rsid w:val="008260F6"/>
    <w:rsid w:val="00831749"/>
    <w:rsid w:val="008320B7"/>
    <w:rsid w:val="0083276D"/>
    <w:rsid w:val="00833D45"/>
    <w:rsid w:val="00834A8E"/>
    <w:rsid w:val="00834DAF"/>
    <w:rsid w:val="00836E7D"/>
    <w:rsid w:val="00841134"/>
    <w:rsid w:val="00855FF9"/>
    <w:rsid w:val="0086401D"/>
    <w:rsid w:val="0086564E"/>
    <w:rsid w:val="00870270"/>
    <w:rsid w:val="00871DDE"/>
    <w:rsid w:val="008731F2"/>
    <w:rsid w:val="0087580C"/>
    <w:rsid w:val="00876E69"/>
    <w:rsid w:val="00880703"/>
    <w:rsid w:val="00892841"/>
    <w:rsid w:val="008949EF"/>
    <w:rsid w:val="0089536A"/>
    <w:rsid w:val="00896860"/>
    <w:rsid w:val="00897DEE"/>
    <w:rsid w:val="008A0B64"/>
    <w:rsid w:val="008A1F8E"/>
    <w:rsid w:val="008A48CC"/>
    <w:rsid w:val="008A4C33"/>
    <w:rsid w:val="008B3A33"/>
    <w:rsid w:val="008B4334"/>
    <w:rsid w:val="008B59A8"/>
    <w:rsid w:val="008C1F97"/>
    <w:rsid w:val="008C31E8"/>
    <w:rsid w:val="008C3257"/>
    <w:rsid w:val="008C5443"/>
    <w:rsid w:val="008C5870"/>
    <w:rsid w:val="008D3CD3"/>
    <w:rsid w:val="008D5952"/>
    <w:rsid w:val="008E0211"/>
    <w:rsid w:val="008E3E77"/>
    <w:rsid w:val="008E4085"/>
    <w:rsid w:val="008E67E3"/>
    <w:rsid w:val="008F07C5"/>
    <w:rsid w:val="008F1C17"/>
    <w:rsid w:val="008F1CDF"/>
    <w:rsid w:val="008F360C"/>
    <w:rsid w:val="008F4186"/>
    <w:rsid w:val="008F61BA"/>
    <w:rsid w:val="009010BC"/>
    <w:rsid w:val="0090315B"/>
    <w:rsid w:val="00904122"/>
    <w:rsid w:val="009046C7"/>
    <w:rsid w:val="00906979"/>
    <w:rsid w:val="00907B0F"/>
    <w:rsid w:val="00915B71"/>
    <w:rsid w:val="00917078"/>
    <w:rsid w:val="009201EA"/>
    <w:rsid w:val="0092631A"/>
    <w:rsid w:val="009314BA"/>
    <w:rsid w:val="00932E59"/>
    <w:rsid w:val="00935799"/>
    <w:rsid w:val="00935F69"/>
    <w:rsid w:val="0094295D"/>
    <w:rsid w:val="00942BC3"/>
    <w:rsid w:val="009443F0"/>
    <w:rsid w:val="0094475D"/>
    <w:rsid w:val="00946C45"/>
    <w:rsid w:val="00954C42"/>
    <w:rsid w:val="0096536F"/>
    <w:rsid w:val="00967CB2"/>
    <w:rsid w:val="009726F0"/>
    <w:rsid w:val="00975F56"/>
    <w:rsid w:val="00980206"/>
    <w:rsid w:val="009803A5"/>
    <w:rsid w:val="00982D6B"/>
    <w:rsid w:val="00983329"/>
    <w:rsid w:val="009924FF"/>
    <w:rsid w:val="009926BE"/>
    <w:rsid w:val="009958F1"/>
    <w:rsid w:val="00995B0A"/>
    <w:rsid w:val="00996134"/>
    <w:rsid w:val="009A0DE7"/>
    <w:rsid w:val="009A1C0E"/>
    <w:rsid w:val="009A3362"/>
    <w:rsid w:val="009A7503"/>
    <w:rsid w:val="009B0C1D"/>
    <w:rsid w:val="009B11BE"/>
    <w:rsid w:val="009B64DF"/>
    <w:rsid w:val="009B6B60"/>
    <w:rsid w:val="009C140E"/>
    <w:rsid w:val="009C4B95"/>
    <w:rsid w:val="009C53DF"/>
    <w:rsid w:val="009C7AFE"/>
    <w:rsid w:val="009D0C36"/>
    <w:rsid w:val="009D261F"/>
    <w:rsid w:val="009E18DE"/>
    <w:rsid w:val="009E1F01"/>
    <w:rsid w:val="009E3573"/>
    <w:rsid w:val="009E6E2D"/>
    <w:rsid w:val="009E7414"/>
    <w:rsid w:val="009F4674"/>
    <w:rsid w:val="009F6776"/>
    <w:rsid w:val="00A005A1"/>
    <w:rsid w:val="00A07BE9"/>
    <w:rsid w:val="00A1393A"/>
    <w:rsid w:val="00A17DEB"/>
    <w:rsid w:val="00A2014C"/>
    <w:rsid w:val="00A203E3"/>
    <w:rsid w:val="00A264C6"/>
    <w:rsid w:val="00A26B43"/>
    <w:rsid w:val="00A32F3D"/>
    <w:rsid w:val="00A343C8"/>
    <w:rsid w:val="00A423A4"/>
    <w:rsid w:val="00A52511"/>
    <w:rsid w:val="00A5520A"/>
    <w:rsid w:val="00A60506"/>
    <w:rsid w:val="00A64470"/>
    <w:rsid w:val="00A663D0"/>
    <w:rsid w:val="00A73FE3"/>
    <w:rsid w:val="00A77313"/>
    <w:rsid w:val="00A7782A"/>
    <w:rsid w:val="00A8186C"/>
    <w:rsid w:val="00A83C39"/>
    <w:rsid w:val="00A83EAE"/>
    <w:rsid w:val="00A84E18"/>
    <w:rsid w:val="00A86FC7"/>
    <w:rsid w:val="00A87651"/>
    <w:rsid w:val="00A9271A"/>
    <w:rsid w:val="00A97CFA"/>
    <w:rsid w:val="00AA08ED"/>
    <w:rsid w:val="00AA1BC2"/>
    <w:rsid w:val="00AA3E7E"/>
    <w:rsid w:val="00AA419C"/>
    <w:rsid w:val="00AA546A"/>
    <w:rsid w:val="00AA5EA5"/>
    <w:rsid w:val="00AA758B"/>
    <w:rsid w:val="00AB05FE"/>
    <w:rsid w:val="00AB0CD4"/>
    <w:rsid w:val="00AB5EDC"/>
    <w:rsid w:val="00AC11D6"/>
    <w:rsid w:val="00AC2C6E"/>
    <w:rsid w:val="00AC6715"/>
    <w:rsid w:val="00AC76E6"/>
    <w:rsid w:val="00AD2796"/>
    <w:rsid w:val="00AD2B09"/>
    <w:rsid w:val="00AD3D14"/>
    <w:rsid w:val="00AD6802"/>
    <w:rsid w:val="00AD683A"/>
    <w:rsid w:val="00AD7410"/>
    <w:rsid w:val="00AD7848"/>
    <w:rsid w:val="00AE256D"/>
    <w:rsid w:val="00AE421F"/>
    <w:rsid w:val="00AF1741"/>
    <w:rsid w:val="00AF2782"/>
    <w:rsid w:val="00AF3AF8"/>
    <w:rsid w:val="00B00661"/>
    <w:rsid w:val="00B011BF"/>
    <w:rsid w:val="00B03572"/>
    <w:rsid w:val="00B07397"/>
    <w:rsid w:val="00B14A17"/>
    <w:rsid w:val="00B15264"/>
    <w:rsid w:val="00B20198"/>
    <w:rsid w:val="00B22842"/>
    <w:rsid w:val="00B35BC2"/>
    <w:rsid w:val="00B3600D"/>
    <w:rsid w:val="00B37FB1"/>
    <w:rsid w:val="00B41DBA"/>
    <w:rsid w:val="00B50F0B"/>
    <w:rsid w:val="00B52ABA"/>
    <w:rsid w:val="00B53FA8"/>
    <w:rsid w:val="00B559B4"/>
    <w:rsid w:val="00B57699"/>
    <w:rsid w:val="00B61A35"/>
    <w:rsid w:val="00B622B4"/>
    <w:rsid w:val="00B62C28"/>
    <w:rsid w:val="00B63717"/>
    <w:rsid w:val="00B732A8"/>
    <w:rsid w:val="00B746DA"/>
    <w:rsid w:val="00B82910"/>
    <w:rsid w:val="00B93984"/>
    <w:rsid w:val="00B9633D"/>
    <w:rsid w:val="00BA2A14"/>
    <w:rsid w:val="00BA61D5"/>
    <w:rsid w:val="00BA77A1"/>
    <w:rsid w:val="00BB319B"/>
    <w:rsid w:val="00BB5126"/>
    <w:rsid w:val="00BC18F9"/>
    <w:rsid w:val="00BC1A06"/>
    <w:rsid w:val="00BC7B92"/>
    <w:rsid w:val="00BD2B9B"/>
    <w:rsid w:val="00BD75A0"/>
    <w:rsid w:val="00BD76FA"/>
    <w:rsid w:val="00BE1F6A"/>
    <w:rsid w:val="00BF044E"/>
    <w:rsid w:val="00BF0915"/>
    <w:rsid w:val="00BF13EF"/>
    <w:rsid w:val="00BF2A04"/>
    <w:rsid w:val="00BF3434"/>
    <w:rsid w:val="00BF4A19"/>
    <w:rsid w:val="00BF71D1"/>
    <w:rsid w:val="00C0703E"/>
    <w:rsid w:val="00C11280"/>
    <w:rsid w:val="00C12FFD"/>
    <w:rsid w:val="00C143A9"/>
    <w:rsid w:val="00C155F3"/>
    <w:rsid w:val="00C25C3D"/>
    <w:rsid w:val="00C2607E"/>
    <w:rsid w:val="00C2770A"/>
    <w:rsid w:val="00C31D1A"/>
    <w:rsid w:val="00C321FA"/>
    <w:rsid w:val="00C36C5C"/>
    <w:rsid w:val="00C445C0"/>
    <w:rsid w:val="00C44AE7"/>
    <w:rsid w:val="00C47603"/>
    <w:rsid w:val="00C52658"/>
    <w:rsid w:val="00C532C5"/>
    <w:rsid w:val="00C54710"/>
    <w:rsid w:val="00C555D8"/>
    <w:rsid w:val="00C613C3"/>
    <w:rsid w:val="00C615A5"/>
    <w:rsid w:val="00C62E19"/>
    <w:rsid w:val="00C71DA8"/>
    <w:rsid w:val="00C81E33"/>
    <w:rsid w:val="00C85943"/>
    <w:rsid w:val="00C8777C"/>
    <w:rsid w:val="00C91E28"/>
    <w:rsid w:val="00C94FC2"/>
    <w:rsid w:val="00CA24DC"/>
    <w:rsid w:val="00CA4AF4"/>
    <w:rsid w:val="00CA7E4C"/>
    <w:rsid w:val="00CB530F"/>
    <w:rsid w:val="00CB5409"/>
    <w:rsid w:val="00CB59AB"/>
    <w:rsid w:val="00CB724F"/>
    <w:rsid w:val="00CC0DF6"/>
    <w:rsid w:val="00CC1C85"/>
    <w:rsid w:val="00CC231D"/>
    <w:rsid w:val="00CC62F3"/>
    <w:rsid w:val="00CC6CED"/>
    <w:rsid w:val="00CC79E0"/>
    <w:rsid w:val="00CD04D7"/>
    <w:rsid w:val="00CD5AD2"/>
    <w:rsid w:val="00CE1641"/>
    <w:rsid w:val="00CE4365"/>
    <w:rsid w:val="00CE5015"/>
    <w:rsid w:val="00CF5293"/>
    <w:rsid w:val="00CF5AC2"/>
    <w:rsid w:val="00CF60F0"/>
    <w:rsid w:val="00CF6110"/>
    <w:rsid w:val="00D01211"/>
    <w:rsid w:val="00D01A61"/>
    <w:rsid w:val="00D04AF6"/>
    <w:rsid w:val="00D04F50"/>
    <w:rsid w:val="00D077D0"/>
    <w:rsid w:val="00D13963"/>
    <w:rsid w:val="00D1403D"/>
    <w:rsid w:val="00D14A8A"/>
    <w:rsid w:val="00D16D84"/>
    <w:rsid w:val="00D22FB1"/>
    <w:rsid w:val="00D235CD"/>
    <w:rsid w:val="00D314BD"/>
    <w:rsid w:val="00D34AD7"/>
    <w:rsid w:val="00D35F03"/>
    <w:rsid w:val="00D37678"/>
    <w:rsid w:val="00D405B1"/>
    <w:rsid w:val="00D44237"/>
    <w:rsid w:val="00D453AE"/>
    <w:rsid w:val="00D46D99"/>
    <w:rsid w:val="00D47105"/>
    <w:rsid w:val="00D51B55"/>
    <w:rsid w:val="00D5278F"/>
    <w:rsid w:val="00D529B7"/>
    <w:rsid w:val="00D534A5"/>
    <w:rsid w:val="00D56B6C"/>
    <w:rsid w:val="00D56E47"/>
    <w:rsid w:val="00D57A6A"/>
    <w:rsid w:val="00D57E8E"/>
    <w:rsid w:val="00D6115C"/>
    <w:rsid w:val="00D654FC"/>
    <w:rsid w:val="00D700CC"/>
    <w:rsid w:val="00D711A3"/>
    <w:rsid w:val="00D720E2"/>
    <w:rsid w:val="00D76511"/>
    <w:rsid w:val="00D811E0"/>
    <w:rsid w:val="00D83972"/>
    <w:rsid w:val="00D8604B"/>
    <w:rsid w:val="00D86FD7"/>
    <w:rsid w:val="00D90747"/>
    <w:rsid w:val="00D9226B"/>
    <w:rsid w:val="00D94DBC"/>
    <w:rsid w:val="00D95FCE"/>
    <w:rsid w:val="00D96964"/>
    <w:rsid w:val="00DA0C8B"/>
    <w:rsid w:val="00DA2E89"/>
    <w:rsid w:val="00DA3B8E"/>
    <w:rsid w:val="00DB0246"/>
    <w:rsid w:val="00DB2632"/>
    <w:rsid w:val="00DB652F"/>
    <w:rsid w:val="00DC13D1"/>
    <w:rsid w:val="00DC22AB"/>
    <w:rsid w:val="00DC3108"/>
    <w:rsid w:val="00DC5793"/>
    <w:rsid w:val="00DC7474"/>
    <w:rsid w:val="00DD0961"/>
    <w:rsid w:val="00DD4900"/>
    <w:rsid w:val="00DD4CD4"/>
    <w:rsid w:val="00DD7C47"/>
    <w:rsid w:val="00DE3B5E"/>
    <w:rsid w:val="00DE4A59"/>
    <w:rsid w:val="00DF22B6"/>
    <w:rsid w:val="00DF39D6"/>
    <w:rsid w:val="00E04390"/>
    <w:rsid w:val="00E04ED4"/>
    <w:rsid w:val="00E1190A"/>
    <w:rsid w:val="00E12313"/>
    <w:rsid w:val="00E13111"/>
    <w:rsid w:val="00E21C34"/>
    <w:rsid w:val="00E4226A"/>
    <w:rsid w:val="00E425F1"/>
    <w:rsid w:val="00E4557D"/>
    <w:rsid w:val="00E46269"/>
    <w:rsid w:val="00E478A8"/>
    <w:rsid w:val="00E47B56"/>
    <w:rsid w:val="00E47BF3"/>
    <w:rsid w:val="00E66B96"/>
    <w:rsid w:val="00E7116A"/>
    <w:rsid w:val="00E71486"/>
    <w:rsid w:val="00E72ED8"/>
    <w:rsid w:val="00E8018E"/>
    <w:rsid w:val="00E83242"/>
    <w:rsid w:val="00E83AF6"/>
    <w:rsid w:val="00E8610E"/>
    <w:rsid w:val="00E87268"/>
    <w:rsid w:val="00E91AA6"/>
    <w:rsid w:val="00E93EE5"/>
    <w:rsid w:val="00E95441"/>
    <w:rsid w:val="00E96415"/>
    <w:rsid w:val="00E97E88"/>
    <w:rsid w:val="00EB3D33"/>
    <w:rsid w:val="00EB4856"/>
    <w:rsid w:val="00EB4888"/>
    <w:rsid w:val="00EB615B"/>
    <w:rsid w:val="00EC2DA2"/>
    <w:rsid w:val="00ED113A"/>
    <w:rsid w:val="00ED17F3"/>
    <w:rsid w:val="00EE14A4"/>
    <w:rsid w:val="00EE454D"/>
    <w:rsid w:val="00EE4676"/>
    <w:rsid w:val="00EE4B84"/>
    <w:rsid w:val="00EE6530"/>
    <w:rsid w:val="00EF4BCA"/>
    <w:rsid w:val="00F01F1C"/>
    <w:rsid w:val="00F04B8D"/>
    <w:rsid w:val="00F06A17"/>
    <w:rsid w:val="00F1067D"/>
    <w:rsid w:val="00F169EA"/>
    <w:rsid w:val="00F17890"/>
    <w:rsid w:val="00F278EA"/>
    <w:rsid w:val="00F31FF2"/>
    <w:rsid w:val="00F321BE"/>
    <w:rsid w:val="00F32EC8"/>
    <w:rsid w:val="00F46F5D"/>
    <w:rsid w:val="00F5086B"/>
    <w:rsid w:val="00F53670"/>
    <w:rsid w:val="00F57747"/>
    <w:rsid w:val="00F7629B"/>
    <w:rsid w:val="00F8265F"/>
    <w:rsid w:val="00F82B15"/>
    <w:rsid w:val="00F82BBD"/>
    <w:rsid w:val="00F8413D"/>
    <w:rsid w:val="00F9004E"/>
    <w:rsid w:val="00F9280A"/>
    <w:rsid w:val="00F92F50"/>
    <w:rsid w:val="00F93208"/>
    <w:rsid w:val="00F93C03"/>
    <w:rsid w:val="00FA45D8"/>
    <w:rsid w:val="00FA6CDF"/>
    <w:rsid w:val="00FA72A9"/>
    <w:rsid w:val="00FA7B14"/>
    <w:rsid w:val="00FB3F2D"/>
    <w:rsid w:val="00FB63D5"/>
    <w:rsid w:val="00FB6FEF"/>
    <w:rsid w:val="00FB7009"/>
    <w:rsid w:val="00FB7297"/>
    <w:rsid w:val="00FC21D7"/>
    <w:rsid w:val="00FC5B0F"/>
    <w:rsid w:val="00FC69D5"/>
    <w:rsid w:val="00FC6EAA"/>
    <w:rsid w:val="00FD0C97"/>
    <w:rsid w:val="00FD1199"/>
    <w:rsid w:val="00FD4CEC"/>
    <w:rsid w:val="00FD6336"/>
    <w:rsid w:val="00FD7CD7"/>
    <w:rsid w:val="00FE5ED4"/>
    <w:rsid w:val="00FF006F"/>
    <w:rsid w:val="00FF0E48"/>
    <w:rsid w:val="00FF411F"/>
    <w:rsid w:val="00FF5AE3"/>
    <w:rsid w:val="00FF7A6E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462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4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46274"/>
    <w:pPr>
      <w:spacing w:before="100" w:beforeAutospacing="1" w:after="100" w:afterAutospacing="1"/>
      <w:outlineLvl w:val="3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6A48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A48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B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link w:val="a4"/>
    <w:rsid w:val="00B35BC2"/>
    <w:rPr>
      <w:sz w:val="20"/>
      <w:szCs w:val="20"/>
    </w:rPr>
  </w:style>
  <w:style w:type="character" w:styleId="a5">
    <w:name w:val="footnote reference"/>
    <w:rsid w:val="00B35BC2"/>
    <w:rPr>
      <w:vertAlign w:val="superscript"/>
    </w:rPr>
  </w:style>
  <w:style w:type="paragraph" w:styleId="a6">
    <w:name w:val="header"/>
    <w:basedOn w:val="a"/>
    <w:link w:val="a7"/>
    <w:uiPriority w:val="99"/>
    <w:rsid w:val="00B35B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BC2"/>
  </w:style>
  <w:style w:type="paragraph" w:styleId="a9">
    <w:name w:val="endnote text"/>
    <w:basedOn w:val="a"/>
    <w:link w:val="aa"/>
    <w:rsid w:val="00B35BC2"/>
    <w:rPr>
      <w:sz w:val="20"/>
      <w:szCs w:val="20"/>
    </w:rPr>
  </w:style>
  <w:style w:type="character" w:customStyle="1" w:styleId="aa">
    <w:name w:val="Текст концевой сноски Знак"/>
    <w:link w:val="a9"/>
    <w:rsid w:val="00B35BC2"/>
    <w:rPr>
      <w:lang w:val="ru-RU" w:eastAsia="ru-RU" w:bidi="ar-SA"/>
    </w:rPr>
  </w:style>
  <w:style w:type="paragraph" w:customStyle="1" w:styleId="ConsPlusNormal">
    <w:name w:val="ConsPlusNormal"/>
    <w:rsid w:val="00B35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topleveltextcentertext">
    <w:name w:val="header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6274"/>
    <w:pPr>
      <w:spacing w:before="100" w:beforeAutospacing="1" w:after="100" w:afterAutospacing="1"/>
    </w:pPr>
  </w:style>
  <w:style w:type="character" w:styleId="ab">
    <w:name w:val="Hyperlink"/>
    <w:uiPriority w:val="99"/>
    <w:rsid w:val="00046274"/>
    <w:rPr>
      <w:color w:val="0000FF"/>
      <w:u w:val="single"/>
    </w:rPr>
  </w:style>
  <w:style w:type="paragraph" w:customStyle="1" w:styleId="unformattext">
    <w:name w:val="unformattext"/>
    <w:basedOn w:val="a"/>
    <w:rsid w:val="00046274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0462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627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960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9605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D683A"/>
    <w:pPr>
      <w:jc w:val="both"/>
    </w:pPr>
    <w:rPr>
      <w:b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AD683A"/>
    <w:rPr>
      <w:b/>
      <w:sz w:val="24"/>
    </w:rPr>
  </w:style>
  <w:style w:type="paragraph" w:customStyle="1" w:styleId="af0">
    <w:name w:val="Таблицы (моноширинный)"/>
    <w:basedOn w:val="a"/>
    <w:next w:val="a"/>
    <w:rsid w:val="00AD6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AD683A"/>
  </w:style>
  <w:style w:type="character" w:customStyle="1" w:styleId="af2">
    <w:name w:val="Цветовое выделение"/>
    <w:uiPriority w:val="99"/>
    <w:rsid w:val="000A09F5"/>
    <w:rPr>
      <w:b/>
      <w:color w:val="26282F"/>
    </w:rPr>
  </w:style>
  <w:style w:type="paragraph" w:styleId="af3">
    <w:name w:val="footer"/>
    <w:basedOn w:val="a"/>
    <w:link w:val="af4"/>
    <w:uiPriority w:val="99"/>
    <w:rsid w:val="00DF39D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39D6"/>
    <w:rPr>
      <w:sz w:val="24"/>
      <w:szCs w:val="24"/>
    </w:rPr>
  </w:style>
  <w:style w:type="character" w:customStyle="1" w:styleId="af5">
    <w:name w:val="Основной текст_"/>
    <w:link w:val="20"/>
    <w:rsid w:val="00F53670"/>
    <w:rPr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f5"/>
    <w:rsid w:val="00F53670"/>
    <w:pPr>
      <w:widowControl w:val="0"/>
      <w:shd w:val="clear" w:color="auto" w:fill="FFFFFF"/>
      <w:spacing w:before="240" w:line="227" w:lineRule="exact"/>
      <w:ind w:hanging="400"/>
      <w:jc w:val="both"/>
    </w:pPr>
    <w:rPr>
      <w:sz w:val="16"/>
      <w:szCs w:val="16"/>
    </w:rPr>
  </w:style>
  <w:style w:type="paragraph" w:styleId="af6">
    <w:name w:val="No Spacing"/>
    <w:uiPriority w:val="1"/>
    <w:qFormat/>
    <w:rsid w:val="006A66C1"/>
    <w:rPr>
      <w:sz w:val="24"/>
      <w:szCs w:val="24"/>
    </w:rPr>
  </w:style>
  <w:style w:type="paragraph" w:styleId="af7">
    <w:name w:val="Normal (Web)"/>
    <w:basedOn w:val="a"/>
    <w:uiPriority w:val="99"/>
    <w:rsid w:val="00780C23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780C23"/>
    <w:rPr>
      <w:b/>
      <w:bCs/>
    </w:rPr>
  </w:style>
  <w:style w:type="paragraph" w:customStyle="1" w:styleId="ConsPlusNonformat">
    <w:name w:val="ConsPlusNonformat"/>
    <w:rsid w:val="00780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780C23"/>
    <w:rPr>
      <w:sz w:val="24"/>
      <w:szCs w:val="24"/>
    </w:rPr>
  </w:style>
  <w:style w:type="character" w:customStyle="1" w:styleId="apple-converted-space">
    <w:name w:val="apple-converted-space"/>
    <w:basedOn w:val="a0"/>
    <w:rsid w:val="00780C23"/>
  </w:style>
  <w:style w:type="character" w:customStyle="1" w:styleId="a4">
    <w:name w:val="Текст сноски Знак"/>
    <w:link w:val="a3"/>
    <w:rsid w:val="00780C23"/>
  </w:style>
  <w:style w:type="paragraph" w:customStyle="1" w:styleId="s1">
    <w:name w:val="s_1"/>
    <w:basedOn w:val="a"/>
    <w:rsid w:val="009E357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F31F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6F32"/>
    <w:rPr>
      <w:b/>
      <w:bCs/>
      <w:kern w:val="36"/>
      <w:sz w:val="48"/>
      <w:szCs w:val="48"/>
    </w:rPr>
  </w:style>
  <w:style w:type="paragraph" w:customStyle="1" w:styleId="doktekstj">
    <w:name w:val="doktekstj"/>
    <w:basedOn w:val="a"/>
    <w:rsid w:val="00E21C34"/>
    <w:pPr>
      <w:spacing w:before="100" w:beforeAutospacing="1" w:after="100" w:afterAutospacing="1"/>
    </w:pPr>
  </w:style>
  <w:style w:type="character" w:customStyle="1" w:styleId="blk">
    <w:name w:val="blk"/>
    <w:basedOn w:val="a0"/>
    <w:rsid w:val="007E7797"/>
  </w:style>
  <w:style w:type="character" w:customStyle="1" w:styleId="80">
    <w:name w:val="Заголовок 8 Знак"/>
    <w:basedOn w:val="a0"/>
    <w:link w:val="8"/>
    <w:semiHidden/>
    <w:rsid w:val="006A48A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A48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pfo1">
    <w:name w:val="spfo1"/>
    <w:basedOn w:val="a0"/>
    <w:rsid w:val="00343027"/>
  </w:style>
  <w:style w:type="character" w:customStyle="1" w:styleId="apple-style-span">
    <w:name w:val="apple-style-span"/>
    <w:basedOn w:val="a0"/>
    <w:rsid w:val="00982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E2E1BC9D0114D2E4EBF3F4B1CF6B5780F4EA2990483F92951E48B34F842A3FDD4BE939CA21074ACO9GD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2E1BC9D0114D2E4EBF3F4B1CF6B5780F4EA2990483F92951E48B34F842A3FDD4BE939CA21074ACO9GD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kru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E2E1BC9D0114D2E4EBF3F4B1CF6B5780C45A7930980F92951E48B34F8O4G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E1BC9D0114D2E4EBF3F4B1CF6B5780F4EA2990483F92951E48B34F842A3FDD4BE939CA21074ACO9GDH" TargetMode="External"/><Relationship Id="rId14" Type="http://schemas.openxmlformats.org/officeDocument/2006/relationships/hyperlink" Target="consultantplus://offline/ref=FE2E1BC9D0114D2E4EBF3F4B1CF6B5780C45A7930980F92951E48B34F8O4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E5FC-20A3-40A5-A564-54EF153B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ZZ Work</Company>
  <LinksUpToDate>false</LinksUpToDate>
  <CharactersWithSpaces>19727</CharactersWithSpaces>
  <SharedDoc>false</SharedDoc>
  <HLinks>
    <vt:vector size="246" baseType="variant">
      <vt:variant>
        <vt:i4>4718681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consultantplus://offline/ref=AFE6937E851ACEBD92E1424EE06282AD5B7956DA7B3B1E20FF9773OFg6L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consultantplus://offline/ref=3429575F084129995B098C8DD394060B299940262BF4EBBA4E05622AF0O9qDF</vt:lpwstr>
      </vt:variant>
      <vt:variant>
        <vt:lpwstr/>
      </vt:variant>
      <vt:variant>
        <vt:i4>196681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655424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524353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589889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5505109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5898320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consultantplus://offline/ref=770E634264EE219DDD8A230FA32C4505935AAF40F4D54544D1CB83s476J</vt:lpwstr>
      </vt:variant>
      <vt:variant>
        <vt:lpwstr/>
      </vt:variant>
      <vt:variant>
        <vt:i4>5505109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Par509</vt:lpwstr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garantf1://20873454.0/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Asus</dc:creator>
  <cp:lastModifiedBy>admin</cp:lastModifiedBy>
  <cp:revision>2</cp:revision>
  <cp:lastPrinted>2017-09-25T05:08:00Z</cp:lastPrinted>
  <dcterms:created xsi:type="dcterms:W3CDTF">2017-10-02T04:38:00Z</dcterms:created>
  <dcterms:modified xsi:type="dcterms:W3CDTF">2017-10-02T04:38:00Z</dcterms:modified>
</cp:coreProperties>
</file>